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8350" w14:textId="77777777" w:rsidR="00C937A4" w:rsidRDefault="00C937A4" w:rsidP="00193C62">
      <w:pPr>
        <w:pStyle w:val="Normaalweb"/>
        <w:shd w:val="clear" w:color="auto" w:fill="FFFFFF"/>
        <w:spacing w:before="0" w:beforeAutospacing="0" w:after="240" w:afterAutospacing="0"/>
        <w:rPr>
          <w:rStyle w:val="Zwaar"/>
          <w:rFonts w:ascii="Trebuchet MS" w:hAnsi="Trebuchet MS"/>
          <w:color w:val="444950"/>
          <w:sz w:val="21"/>
          <w:szCs w:val="21"/>
          <w:shd w:val="clear" w:color="auto" w:fill="FFFFFF"/>
        </w:rPr>
      </w:pPr>
    </w:p>
    <w:p w14:paraId="29EBDD54" w14:textId="69BB2A88" w:rsidR="002652F5" w:rsidRDefault="002652F5" w:rsidP="00193C62">
      <w:pPr>
        <w:pStyle w:val="Normaalweb"/>
        <w:shd w:val="clear" w:color="auto" w:fill="FFFFFF"/>
        <w:spacing w:before="0" w:beforeAutospacing="0" w:after="240" w:afterAutospacing="0"/>
        <w:rPr>
          <w:rStyle w:val="Zwaar"/>
          <w:rFonts w:ascii="Trebuchet MS" w:hAnsi="Trebuchet MS"/>
          <w:color w:val="444950"/>
          <w:sz w:val="21"/>
          <w:szCs w:val="21"/>
        </w:rPr>
      </w:pPr>
      <w:r>
        <w:rPr>
          <w:rStyle w:val="Zwaar"/>
          <w:rFonts w:ascii="Trebuchet MS" w:hAnsi="Trebuchet MS"/>
          <w:color w:val="444950"/>
          <w:sz w:val="21"/>
          <w:szCs w:val="21"/>
          <w:shd w:val="clear" w:color="auto" w:fill="FFFFFF"/>
        </w:rPr>
        <w:t>Datum:</w:t>
      </w:r>
      <w:r>
        <w:rPr>
          <w:rFonts w:ascii="Trebuchet MS" w:hAnsi="Trebuchet MS"/>
          <w:color w:val="444950"/>
          <w:sz w:val="21"/>
          <w:szCs w:val="21"/>
          <w:shd w:val="clear" w:color="auto" w:fill="FFFFFF"/>
        </w:rPr>
        <w:t> vrijdag 2</w:t>
      </w:r>
      <w:r w:rsidR="00E945B0">
        <w:rPr>
          <w:rFonts w:ascii="Trebuchet MS" w:hAnsi="Trebuchet MS"/>
          <w:color w:val="444950"/>
          <w:sz w:val="21"/>
          <w:szCs w:val="21"/>
          <w:shd w:val="clear" w:color="auto" w:fill="FFFFFF"/>
        </w:rPr>
        <w:t>2 maart 2019</w:t>
      </w:r>
      <w:r>
        <w:rPr>
          <w:rFonts w:ascii="Trebuchet MS" w:hAnsi="Trebuchet MS"/>
          <w:color w:val="444950"/>
          <w:sz w:val="21"/>
          <w:szCs w:val="21"/>
        </w:rPr>
        <w:br/>
      </w:r>
      <w:r>
        <w:rPr>
          <w:rStyle w:val="Zwaar"/>
          <w:rFonts w:ascii="Trebuchet MS" w:hAnsi="Trebuchet MS"/>
          <w:color w:val="444950"/>
          <w:sz w:val="21"/>
          <w:szCs w:val="21"/>
          <w:shd w:val="clear" w:color="auto" w:fill="FFFFFF"/>
        </w:rPr>
        <w:t>Tijd:</w:t>
      </w:r>
      <w:r>
        <w:rPr>
          <w:rFonts w:ascii="Trebuchet MS" w:hAnsi="Trebuchet MS"/>
          <w:color w:val="444950"/>
          <w:sz w:val="21"/>
          <w:szCs w:val="21"/>
          <w:shd w:val="clear" w:color="auto" w:fill="FFFFFF"/>
        </w:rPr>
        <w:t> 09.30 uur - 13.00 uur.</w:t>
      </w:r>
      <w:r>
        <w:rPr>
          <w:rFonts w:ascii="Trebuchet MS" w:hAnsi="Trebuchet MS"/>
          <w:color w:val="444950"/>
          <w:sz w:val="21"/>
          <w:szCs w:val="21"/>
        </w:rPr>
        <w:br/>
      </w:r>
      <w:r>
        <w:rPr>
          <w:rFonts w:ascii="Trebuchet MS" w:hAnsi="Trebuchet MS"/>
          <w:color w:val="444950"/>
          <w:sz w:val="21"/>
          <w:szCs w:val="21"/>
          <w:shd w:val="clear" w:color="auto" w:fill="FFFFFF"/>
        </w:rPr>
        <w:t>Inloop vanaf 09.00 uur</w:t>
      </w:r>
      <w:r>
        <w:rPr>
          <w:rFonts w:ascii="Trebuchet MS" w:hAnsi="Trebuchet MS"/>
          <w:color w:val="444950"/>
          <w:sz w:val="21"/>
          <w:szCs w:val="21"/>
        </w:rPr>
        <w:br/>
      </w:r>
      <w:r>
        <w:rPr>
          <w:rFonts w:ascii="Trebuchet MS" w:hAnsi="Trebuchet MS"/>
          <w:color w:val="444950"/>
          <w:sz w:val="21"/>
          <w:szCs w:val="21"/>
          <w:shd w:val="clear" w:color="auto" w:fill="FFFFFF"/>
        </w:rPr>
        <w:t>Lunchpakket na afloop bijeenkomst</w:t>
      </w:r>
      <w:r>
        <w:rPr>
          <w:rFonts w:ascii="Trebuchet MS" w:hAnsi="Trebuchet MS"/>
          <w:color w:val="444950"/>
          <w:sz w:val="21"/>
          <w:szCs w:val="21"/>
        </w:rPr>
        <w:br/>
      </w:r>
      <w:r>
        <w:rPr>
          <w:rStyle w:val="Zwaar"/>
          <w:rFonts w:ascii="Trebuchet MS" w:hAnsi="Trebuchet MS"/>
          <w:color w:val="444950"/>
          <w:sz w:val="21"/>
          <w:szCs w:val="21"/>
          <w:shd w:val="clear" w:color="auto" w:fill="FFFFFF"/>
        </w:rPr>
        <w:t>Locatie:</w:t>
      </w:r>
      <w:r>
        <w:rPr>
          <w:rFonts w:ascii="Trebuchet MS" w:hAnsi="Trebuchet MS"/>
          <w:color w:val="444950"/>
          <w:sz w:val="21"/>
          <w:szCs w:val="21"/>
        </w:rPr>
        <w:br/>
      </w:r>
      <w:r>
        <w:rPr>
          <w:rFonts w:ascii="Trebuchet MS" w:hAnsi="Trebuchet MS"/>
          <w:color w:val="444950"/>
          <w:sz w:val="21"/>
          <w:szCs w:val="21"/>
          <w:shd w:val="clear" w:color="auto" w:fill="FFFFFF"/>
        </w:rPr>
        <w:t>‘t Veerhuis, Nieuwegein</w:t>
      </w:r>
      <w:r>
        <w:rPr>
          <w:rFonts w:ascii="Trebuchet MS" w:hAnsi="Trebuchet MS"/>
          <w:color w:val="444950"/>
          <w:sz w:val="21"/>
          <w:szCs w:val="21"/>
        </w:rPr>
        <w:br/>
      </w:r>
      <w:r>
        <w:rPr>
          <w:rFonts w:ascii="Trebuchet MS" w:hAnsi="Trebuchet MS"/>
          <w:color w:val="444950"/>
          <w:sz w:val="21"/>
          <w:szCs w:val="21"/>
          <w:shd w:val="clear" w:color="auto" w:fill="FFFFFF"/>
        </w:rPr>
        <w:t>Nijemonde 4</w:t>
      </w:r>
      <w:r>
        <w:rPr>
          <w:rFonts w:ascii="Trebuchet MS" w:hAnsi="Trebuchet MS"/>
          <w:color w:val="444950"/>
          <w:sz w:val="21"/>
          <w:szCs w:val="21"/>
        </w:rPr>
        <w:br/>
      </w:r>
      <w:r>
        <w:rPr>
          <w:rFonts w:ascii="Trebuchet MS" w:hAnsi="Trebuchet MS"/>
          <w:color w:val="444950"/>
          <w:sz w:val="21"/>
          <w:szCs w:val="21"/>
          <w:shd w:val="clear" w:color="auto" w:fill="FFFFFF"/>
        </w:rPr>
        <w:t>3434 AZ Nieuwegein – gratis parkeren</w:t>
      </w:r>
      <w:r>
        <w:rPr>
          <w:rFonts w:ascii="Trebuchet MS" w:hAnsi="Trebuchet MS"/>
          <w:color w:val="444950"/>
          <w:sz w:val="21"/>
          <w:szCs w:val="21"/>
        </w:rPr>
        <w:br/>
      </w:r>
      <w:r>
        <w:rPr>
          <w:rStyle w:val="Zwaar"/>
          <w:rFonts w:ascii="Trebuchet MS" w:hAnsi="Trebuchet MS"/>
          <w:color w:val="444950"/>
          <w:sz w:val="21"/>
          <w:szCs w:val="21"/>
          <w:shd w:val="clear" w:color="auto" w:fill="FFFFFF"/>
        </w:rPr>
        <w:t>Accreditatie:</w:t>
      </w:r>
      <w:r>
        <w:rPr>
          <w:rFonts w:ascii="Trebuchet MS" w:hAnsi="Trebuchet MS"/>
          <w:color w:val="444950"/>
          <w:sz w:val="21"/>
          <w:szCs w:val="21"/>
          <w:shd w:val="clear" w:color="auto" w:fill="FFFFFF"/>
        </w:rPr>
        <w:t> cate</w:t>
      </w:r>
      <w:r w:rsidR="00E945B0">
        <w:rPr>
          <w:rFonts w:ascii="Trebuchet MS" w:hAnsi="Trebuchet MS"/>
          <w:color w:val="444950"/>
          <w:sz w:val="21"/>
          <w:szCs w:val="21"/>
          <w:shd w:val="clear" w:color="auto" w:fill="FFFFFF"/>
        </w:rPr>
        <w:t>gorie A - 3,5 uur accreditatie aangevraagd</w:t>
      </w:r>
      <w:r>
        <w:rPr>
          <w:rFonts w:ascii="Trebuchet MS" w:hAnsi="Trebuchet MS"/>
          <w:color w:val="444950"/>
          <w:sz w:val="21"/>
          <w:szCs w:val="21"/>
          <w:shd w:val="clear" w:color="auto" w:fill="FFFFFF"/>
        </w:rPr>
        <w:t>.</w:t>
      </w:r>
    </w:p>
    <w:p w14:paraId="273B01C9" w14:textId="77777777" w:rsidR="002652F5" w:rsidRDefault="002652F5" w:rsidP="00193C62">
      <w:pPr>
        <w:pStyle w:val="Normaalweb"/>
        <w:shd w:val="clear" w:color="auto" w:fill="FFFFFF"/>
        <w:spacing w:before="0" w:beforeAutospacing="0" w:after="240" w:afterAutospacing="0"/>
        <w:rPr>
          <w:rStyle w:val="Zwaar"/>
          <w:rFonts w:ascii="Trebuchet MS" w:hAnsi="Trebuchet MS"/>
          <w:color w:val="444950"/>
          <w:sz w:val="21"/>
          <w:szCs w:val="21"/>
        </w:rPr>
      </w:pPr>
      <w:bookmarkStart w:id="0" w:name="_GoBack"/>
      <w:bookmarkEnd w:id="0"/>
    </w:p>
    <w:p w14:paraId="1DC054AA" w14:textId="412BB695" w:rsidR="00193C62" w:rsidRPr="002652F5" w:rsidRDefault="00193C62" w:rsidP="00193C62">
      <w:pPr>
        <w:pStyle w:val="Normaalweb"/>
        <w:shd w:val="clear" w:color="auto" w:fill="FFFFFF"/>
        <w:spacing w:before="0" w:beforeAutospacing="0" w:after="240" w:afterAutospacing="0"/>
        <w:rPr>
          <w:rFonts w:ascii="Trebuchet MS" w:hAnsi="Trebuchet MS"/>
          <w:b/>
          <w:bCs/>
          <w:color w:val="444950"/>
          <w:sz w:val="21"/>
          <w:szCs w:val="21"/>
        </w:rPr>
      </w:pPr>
      <w:r>
        <w:rPr>
          <w:rStyle w:val="Zwaar"/>
          <w:rFonts w:ascii="Trebuchet MS" w:hAnsi="Trebuchet MS"/>
          <w:color w:val="444950"/>
          <w:sz w:val="21"/>
          <w:szCs w:val="21"/>
        </w:rPr>
        <w:t xml:space="preserve">Programma </w:t>
      </w:r>
      <w:r w:rsidR="002652F5">
        <w:rPr>
          <w:rStyle w:val="Zwaar"/>
          <w:rFonts w:ascii="Trebuchet MS" w:hAnsi="Trebuchet MS"/>
          <w:color w:val="444950"/>
          <w:sz w:val="21"/>
          <w:szCs w:val="21"/>
        </w:rPr>
        <w:t xml:space="preserve">Verdieping </w:t>
      </w:r>
      <w:r>
        <w:rPr>
          <w:rStyle w:val="Zwaar"/>
          <w:rFonts w:ascii="Trebuchet MS" w:hAnsi="Trebuchet MS"/>
          <w:color w:val="444950"/>
          <w:sz w:val="21"/>
          <w:szCs w:val="21"/>
        </w:rPr>
        <w:t>Scholingsbijeenkomst Zorggroepen</w:t>
      </w:r>
      <w:r w:rsidR="004201D8">
        <w:rPr>
          <w:rStyle w:val="Zwaar"/>
          <w:rFonts w:ascii="Trebuchet MS" w:hAnsi="Trebuchet MS"/>
          <w:color w:val="444950"/>
          <w:sz w:val="21"/>
          <w:szCs w:val="21"/>
        </w:rPr>
        <w:t xml:space="preserve"> een vervolg op de scholingsbijeenkomsten in 2018</w:t>
      </w:r>
      <w:r w:rsidR="002652F5">
        <w:rPr>
          <w:rStyle w:val="Zwaar"/>
          <w:rFonts w:ascii="Trebuchet MS" w:hAnsi="Trebuchet MS"/>
          <w:color w:val="444950"/>
          <w:sz w:val="21"/>
          <w:szCs w:val="21"/>
        </w:rPr>
        <w:br/>
      </w:r>
      <w:r w:rsidR="004201D8">
        <w:rPr>
          <w:rStyle w:val="Zwaar"/>
          <w:rFonts w:ascii="Trebuchet MS" w:hAnsi="Trebuchet MS"/>
          <w:b w:val="0"/>
          <w:i/>
          <w:color w:val="444950"/>
          <w:sz w:val="21"/>
          <w:szCs w:val="21"/>
        </w:rPr>
        <w:t xml:space="preserve">wel is </w:t>
      </w:r>
      <w:r w:rsidR="002652F5" w:rsidRPr="002652F5">
        <w:rPr>
          <w:rStyle w:val="Zwaar"/>
          <w:rFonts w:ascii="Trebuchet MS" w:hAnsi="Trebuchet MS"/>
          <w:b w:val="0"/>
          <w:i/>
          <w:color w:val="444950"/>
          <w:sz w:val="21"/>
          <w:szCs w:val="21"/>
        </w:rPr>
        <w:t>dit programma  ook te volgen door verloskundigen die niet bij de voorgaande Scholingsbijeenkomst Zorggroepen aanwezig zijn geweest.</w:t>
      </w:r>
      <w:r>
        <w:rPr>
          <w:rFonts w:ascii="Trebuchet MS" w:hAnsi="Trebuchet MS"/>
          <w:b/>
          <w:bCs/>
          <w:color w:val="444950"/>
          <w:sz w:val="21"/>
          <w:szCs w:val="21"/>
        </w:rPr>
        <w:br/>
      </w:r>
      <w:r>
        <w:rPr>
          <w:rFonts w:ascii="Trebuchet MS" w:hAnsi="Trebuchet MS"/>
          <w:b/>
          <w:bCs/>
          <w:color w:val="444950"/>
          <w:sz w:val="21"/>
          <w:szCs w:val="21"/>
        </w:rPr>
        <w:br/>
      </w:r>
      <w:r>
        <w:rPr>
          <w:rFonts w:ascii="Trebuchet MS" w:hAnsi="Trebuchet MS"/>
          <w:color w:val="444950"/>
          <w:sz w:val="21"/>
          <w:szCs w:val="21"/>
        </w:rPr>
        <w:t>Vrijdag 22 maart 2019</w:t>
      </w:r>
      <w:r>
        <w:rPr>
          <w:rFonts w:ascii="Trebuchet MS" w:hAnsi="Trebuchet MS"/>
          <w:color w:val="444950"/>
          <w:sz w:val="21"/>
          <w:szCs w:val="21"/>
        </w:rPr>
        <w:br/>
      </w:r>
      <w:r>
        <w:rPr>
          <w:rFonts w:ascii="Trebuchet MS" w:hAnsi="Trebuchet MS"/>
          <w:color w:val="444950"/>
          <w:sz w:val="21"/>
          <w:szCs w:val="21"/>
        </w:rPr>
        <w:br/>
        <w:t>09:00 Inloop, registratie, koffie en thee</w:t>
      </w:r>
      <w:r>
        <w:rPr>
          <w:rFonts w:ascii="Trebuchet MS" w:hAnsi="Trebuchet MS"/>
          <w:color w:val="444950"/>
          <w:sz w:val="21"/>
          <w:szCs w:val="21"/>
        </w:rPr>
        <w:br/>
        <w:t>Zorg ervoor dat u op tijd bent! </w:t>
      </w:r>
    </w:p>
    <w:p w14:paraId="767CACA9" w14:textId="45085B68" w:rsidR="00193C62" w:rsidRDefault="00193C62" w:rsidP="00193C62">
      <w:pPr>
        <w:pStyle w:val="Normaalweb"/>
        <w:shd w:val="clear" w:color="auto" w:fill="FFFFFF"/>
        <w:spacing w:before="0" w:beforeAutospacing="0" w:after="240" w:afterAutospacing="0"/>
        <w:rPr>
          <w:rFonts w:ascii="Trebuchet MS" w:hAnsi="Trebuchet MS"/>
          <w:color w:val="444950"/>
          <w:sz w:val="21"/>
          <w:szCs w:val="21"/>
        </w:rPr>
      </w:pPr>
      <w:r>
        <w:rPr>
          <w:rFonts w:ascii="Trebuchet MS" w:hAnsi="Trebuchet MS"/>
          <w:color w:val="444950"/>
          <w:sz w:val="21"/>
          <w:szCs w:val="21"/>
        </w:rPr>
        <w:t>09:30 Aanvang programma</w:t>
      </w:r>
      <w:r>
        <w:rPr>
          <w:rFonts w:ascii="Trebuchet MS" w:hAnsi="Trebuchet MS"/>
          <w:color w:val="444950"/>
          <w:sz w:val="21"/>
          <w:szCs w:val="21"/>
        </w:rPr>
        <w:br/>
      </w:r>
      <w:r>
        <w:rPr>
          <w:rFonts w:ascii="Trebuchet MS" w:hAnsi="Trebuchet MS"/>
          <w:color w:val="444950"/>
          <w:sz w:val="21"/>
          <w:szCs w:val="21"/>
        </w:rPr>
        <w:br/>
        <w:t>Tijdens deze scholingsbijeenkomst krijgen de verloskundigen                                                     </w:t>
      </w:r>
      <w:r>
        <w:rPr>
          <w:rFonts w:ascii="Trebuchet MS" w:hAnsi="Trebuchet MS"/>
          <w:color w:val="444950"/>
          <w:sz w:val="21"/>
          <w:szCs w:val="21"/>
        </w:rPr>
        <w:br/>
        <w:t>a.   Concrete formats.</w:t>
      </w:r>
      <w:r>
        <w:rPr>
          <w:rFonts w:ascii="Trebuchet MS" w:hAnsi="Trebuchet MS"/>
          <w:color w:val="444950"/>
          <w:sz w:val="21"/>
          <w:szCs w:val="21"/>
        </w:rPr>
        <w:br/>
        <w:t>b.   Training in kwaliteiten die voor de ontwikkeling nodig zijn.</w:t>
      </w:r>
      <w:r>
        <w:rPr>
          <w:rFonts w:ascii="Trebuchet MS" w:hAnsi="Trebuchet MS"/>
          <w:color w:val="444950"/>
          <w:sz w:val="21"/>
          <w:szCs w:val="21"/>
        </w:rPr>
        <w:br/>
        <w:t>c.   Advies op maat voor de specifieke regio.</w:t>
      </w:r>
      <w:r>
        <w:rPr>
          <w:rFonts w:ascii="Trebuchet MS" w:hAnsi="Trebuchet MS"/>
          <w:color w:val="444950"/>
          <w:sz w:val="21"/>
          <w:szCs w:val="21"/>
        </w:rPr>
        <w:br/>
      </w:r>
      <w:r>
        <w:rPr>
          <w:rFonts w:ascii="Trebuchet MS" w:hAnsi="Trebuchet MS"/>
          <w:color w:val="444950"/>
          <w:sz w:val="21"/>
          <w:szCs w:val="21"/>
        </w:rPr>
        <w:br/>
        <w:t>Deze scholing bestaat uit een plenaire bijeenkomst met als onderwerp </w:t>
      </w:r>
      <w:r>
        <w:rPr>
          <w:rStyle w:val="Zwaar"/>
          <w:rFonts w:ascii="Trebuchet MS" w:hAnsi="Trebuchet MS"/>
          <w:color w:val="444950"/>
          <w:sz w:val="21"/>
          <w:szCs w:val="21"/>
        </w:rPr>
        <w:t>Organisatie</w:t>
      </w:r>
      <w:r>
        <w:rPr>
          <w:rFonts w:ascii="Trebuchet MS" w:hAnsi="Trebuchet MS"/>
          <w:color w:val="444950"/>
          <w:sz w:val="21"/>
          <w:szCs w:val="21"/>
        </w:rPr>
        <w:t xml:space="preserve"> door </w:t>
      </w:r>
      <w:r w:rsidR="007F2E4F">
        <w:rPr>
          <w:rFonts w:ascii="Trebuchet MS" w:hAnsi="Trebuchet MS"/>
          <w:color w:val="444950"/>
          <w:sz w:val="21"/>
          <w:szCs w:val="21"/>
        </w:rPr>
        <w:t xml:space="preserve">Saskia </w:t>
      </w:r>
      <w:r w:rsidR="0085726D">
        <w:rPr>
          <w:rFonts w:ascii="Trebuchet MS" w:hAnsi="Trebuchet MS"/>
          <w:color w:val="444950"/>
          <w:sz w:val="21"/>
          <w:szCs w:val="21"/>
        </w:rPr>
        <w:t>Walgemoed en Carola Groenen, (Verloskunde Zorggroep Zwolle).</w:t>
      </w:r>
      <w:r>
        <w:rPr>
          <w:rFonts w:ascii="Trebuchet MS" w:hAnsi="Trebuchet MS"/>
          <w:color w:val="444950"/>
          <w:sz w:val="21"/>
          <w:szCs w:val="21"/>
        </w:rPr>
        <w:br/>
        <w:t>Aansluitend worden 3 workshoprondes gehouden. Alle workshops worden door de deelnemers gevolgd.</w:t>
      </w:r>
    </w:p>
    <w:p w14:paraId="27F8C45C" w14:textId="77777777" w:rsidR="00193C62" w:rsidRDefault="00193C62" w:rsidP="00193C62">
      <w:pPr>
        <w:pStyle w:val="Normaalweb"/>
        <w:shd w:val="clear" w:color="auto" w:fill="FFFFFF"/>
        <w:spacing w:before="0" w:beforeAutospacing="0" w:after="240" w:afterAutospacing="0"/>
        <w:rPr>
          <w:rFonts w:ascii="Trebuchet MS" w:hAnsi="Trebuchet MS"/>
          <w:color w:val="444950"/>
          <w:sz w:val="21"/>
          <w:szCs w:val="21"/>
        </w:rPr>
      </w:pPr>
      <w:r>
        <w:rPr>
          <w:rFonts w:ascii="Trebuchet MS" w:hAnsi="Trebuchet MS"/>
          <w:color w:val="444950"/>
          <w:sz w:val="21"/>
          <w:szCs w:val="21"/>
        </w:rPr>
        <w:t>De workshops zijn:</w:t>
      </w:r>
    </w:p>
    <w:p w14:paraId="0D91C5BB" w14:textId="6CA77720" w:rsidR="00193C62" w:rsidRDefault="00193C62" w:rsidP="00193C62">
      <w:pPr>
        <w:pStyle w:val="Normaalweb"/>
        <w:shd w:val="clear" w:color="auto" w:fill="FFFFFF"/>
        <w:spacing w:before="0" w:beforeAutospacing="0" w:after="240" w:afterAutospacing="0"/>
        <w:rPr>
          <w:rFonts w:ascii="Trebuchet MS" w:hAnsi="Trebuchet MS"/>
          <w:color w:val="444950"/>
          <w:sz w:val="21"/>
          <w:szCs w:val="21"/>
        </w:rPr>
      </w:pPr>
      <w:r>
        <w:rPr>
          <w:rFonts w:ascii="Trebuchet MS" w:hAnsi="Trebuchet MS"/>
          <w:color w:val="444950"/>
          <w:sz w:val="21"/>
          <w:szCs w:val="21"/>
        </w:rPr>
        <w:t>1.  </w:t>
      </w:r>
      <w:r>
        <w:rPr>
          <w:rStyle w:val="Zwaar"/>
          <w:rFonts w:ascii="Trebuchet MS" w:hAnsi="Trebuchet MS"/>
          <w:color w:val="444950"/>
          <w:sz w:val="21"/>
          <w:szCs w:val="21"/>
        </w:rPr>
        <w:t>Workshop Samenwerken &amp; onderhandelen volgens de Harvard methode</w:t>
      </w:r>
      <w:r>
        <w:rPr>
          <w:rFonts w:ascii="Trebuchet MS" w:hAnsi="Trebuchet MS"/>
          <w:color w:val="444950"/>
          <w:sz w:val="21"/>
          <w:szCs w:val="21"/>
        </w:rPr>
        <w:t> </w:t>
      </w:r>
      <w:r>
        <w:rPr>
          <w:rFonts w:ascii="Trebuchet MS" w:hAnsi="Trebuchet MS"/>
          <w:i/>
          <w:iCs/>
          <w:color w:val="444950"/>
          <w:sz w:val="21"/>
          <w:szCs w:val="21"/>
        </w:rPr>
        <w:br/>
      </w:r>
      <w:r>
        <w:rPr>
          <w:rStyle w:val="Nadruk"/>
          <w:rFonts w:ascii="Trebuchet MS" w:hAnsi="Trebuchet MS"/>
          <w:color w:val="444950"/>
          <w:sz w:val="21"/>
          <w:szCs w:val="21"/>
        </w:rPr>
        <w:t>Workshopleiding</w:t>
      </w:r>
      <w:r>
        <w:rPr>
          <w:rFonts w:ascii="Trebuchet MS" w:hAnsi="Trebuchet MS"/>
          <w:color w:val="444950"/>
          <w:sz w:val="21"/>
          <w:szCs w:val="21"/>
        </w:rPr>
        <w:t>: Sonia Jennings (</w:t>
      </w:r>
      <w:r w:rsidR="004E1E99" w:rsidRPr="004E1E99">
        <w:rPr>
          <w:rFonts w:ascii="Trebuchet MS" w:hAnsi="Trebuchet MS"/>
          <w:sz w:val="21"/>
          <w:szCs w:val="21"/>
        </w:rPr>
        <w:t>zorgadviseur eerstelijn</w:t>
      </w:r>
      <w:r w:rsidR="002652F5">
        <w:rPr>
          <w:rFonts w:ascii="Trebuchet MS" w:hAnsi="Trebuchet MS"/>
          <w:color w:val="444950"/>
          <w:sz w:val="21"/>
          <w:szCs w:val="21"/>
        </w:rPr>
        <w:t xml:space="preserve">) </w:t>
      </w:r>
    </w:p>
    <w:p w14:paraId="2C5B5547" w14:textId="77777777" w:rsidR="00193C62" w:rsidRDefault="00193C62" w:rsidP="00193C62">
      <w:pPr>
        <w:pStyle w:val="Normaalweb"/>
        <w:shd w:val="clear" w:color="auto" w:fill="FFFFFF"/>
        <w:spacing w:before="0" w:beforeAutospacing="0" w:after="240" w:afterAutospacing="0"/>
        <w:rPr>
          <w:rFonts w:ascii="Trebuchet MS" w:hAnsi="Trebuchet MS"/>
          <w:color w:val="444950"/>
          <w:sz w:val="21"/>
          <w:szCs w:val="21"/>
        </w:rPr>
      </w:pPr>
      <w:r>
        <w:rPr>
          <w:rFonts w:ascii="Trebuchet MS" w:hAnsi="Trebuchet MS"/>
          <w:color w:val="444950"/>
          <w:sz w:val="21"/>
          <w:szCs w:val="21"/>
        </w:rPr>
        <w:t>2.    </w:t>
      </w:r>
      <w:r>
        <w:rPr>
          <w:rStyle w:val="Zwaar"/>
          <w:rFonts w:ascii="Trebuchet MS" w:hAnsi="Trebuchet MS"/>
          <w:color w:val="444950"/>
          <w:sz w:val="21"/>
          <w:szCs w:val="21"/>
        </w:rPr>
        <w:t>Kwaliteit en zorginhoud</w:t>
      </w:r>
      <w:r>
        <w:rPr>
          <w:rFonts w:ascii="Trebuchet MS" w:hAnsi="Trebuchet MS"/>
          <w:color w:val="444950"/>
          <w:sz w:val="21"/>
          <w:szCs w:val="21"/>
        </w:rPr>
        <w:br/>
      </w:r>
      <w:r>
        <w:rPr>
          <w:rStyle w:val="Nadruk"/>
          <w:rFonts w:ascii="Trebuchet MS" w:hAnsi="Trebuchet MS"/>
          <w:color w:val="444950"/>
          <w:sz w:val="21"/>
          <w:szCs w:val="21"/>
        </w:rPr>
        <w:t>Workshopleiding</w:t>
      </w:r>
      <w:r>
        <w:rPr>
          <w:rFonts w:ascii="Trebuchet MS" w:hAnsi="Trebuchet MS"/>
          <w:color w:val="444950"/>
          <w:sz w:val="21"/>
          <w:szCs w:val="21"/>
        </w:rPr>
        <w:t>: Myrna Knol (voorzitter Verloskundigenplein Zwolle) </w:t>
      </w:r>
      <w:r w:rsidR="002652F5">
        <w:rPr>
          <w:rFonts w:ascii="Trebuchet MS" w:hAnsi="Trebuchet MS"/>
          <w:color w:val="444950"/>
          <w:sz w:val="21"/>
          <w:szCs w:val="21"/>
        </w:rPr>
        <w:t xml:space="preserve">en </w:t>
      </w:r>
      <w:r>
        <w:rPr>
          <w:rFonts w:ascii="Trebuchet MS" w:hAnsi="Trebuchet MS"/>
          <w:color w:val="444950"/>
          <w:sz w:val="21"/>
          <w:szCs w:val="21"/>
        </w:rPr>
        <w:t>Annemarie Klabbers (directeur LEO Leiden en ex-medewerker van VGZ zorgverz</w:t>
      </w:r>
      <w:r w:rsidR="002652F5">
        <w:rPr>
          <w:rFonts w:ascii="Trebuchet MS" w:hAnsi="Trebuchet MS"/>
          <w:color w:val="444950"/>
          <w:sz w:val="21"/>
          <w:szCs w:val="21"/>
        </w:rPr>
        <w:t>ekeringen)</w:t>
      </w:r>
    </w:p>
    <w:p w14:paraId="46E33D10" w14:textId="3C6A0996" w:rsidR="00193C62" w:rsidRDefault="00193C62" w:rsidP="00193C62">
      <w:pPr>
        <w:pStyle w:val="Normaalweb"/>
        <w:shd w:val="clear" w:color="auto" w:fill="FFFFFF"/>
        <w:spacing w:before="0" w:beforeAutospacing="0" w:after="240" w:afterAutospacing="0"/>
        <w:rPr>
          <w:rFonts w:ascii="Trebuchet MS" w:hAnsi="Trebuchet MS"/>
          <w:color w:val="444950"/>
          <w:sz w:val="21"/>
          <w:szCs w:val="21"/>
        </w:rPr>
      </w:pPr>
      <w:r>
        <w:rPr>
          <w:rFonts w:ascii="Trebuchet MS" w:hAnsi="Trebuchet MS"/>
          <w:color w:val="444950"/>
          <w:sz w:val="21"/>
          <w:szCs w:val="21"/>
        </w:rPr>
        <w:t>3.    </w:t>
      </w:r>
      <w:r>
        <w:rPr>
          <w:rStyle w:val="Zwaar"/>
          <w:rFonts w:ascii="Trebuchet MS" w:hAnsi="Trebuchet MS"/>
          <w:color w:val="444950"/>
          <w:sz w:val="21"/>
          <w:szCs w:val="21"/>
        </w:rPr>
        <w:t>Spreekuur Eldermans / Geerts</w:t>
      </w:r>
      <w:r>
        <w:rPr>
          <w:rFonts w:ascii="Trebuchet MS" w:hAnsi="Trebuchet MS"/>
          <w:color w:val="444950"/>
          <w:sz w:val="21"/>
          <w:szCs w:val="21"/>
        </w:rPr>
        <w:br/>
      </w:r>
      <w:r>
        <w:rPr>
          <w:rStyle w:val="Nadruk"/>
          <w:rFonts w:ascii="Trebuchet MS" w:hAnsi="Trebuchet MS"/>
          <w:color w:val="444950"/>
          <w:sz w:val="21"/>
          <w:szCs w:val="21"/>
        </w:rPr>
        <w:t>Open spreekuur</w:t>
      </w:r>
      <w:r>
        <w:rPr>
          <w:rFonts w:ascii="Trebuchet MS" w:hAnsi="Trebuchet MS"/>
          <w:color w:val="444950"/>
          <w:sz w:val="21"/>
          <w:szCs w:val="21"/>
        </w:rPr>
        <w:t xml:space="preserve"> van Eldermans </w:t>
      </w:r>
      <w:r w:rsidR="00C937A4">
        <w:rPr>
          <w:rFonts w:ascii="Trebuchet MS" w:hAnsi="Trebuchet MS"/>
          <w:color w:val="444950"/>
          <w:sz w:val="21"/>
          <w:szCs w:val="21"/>
        </w:rPr>
        <w:t>/</w:t>
      </w:r>
      <w:r>
        <w:rPr>
          <w:rFonts w:ascii="Trebuchet MS" w:hAnsi="Trebuchet MS"/>
          <w:color w:val="444950"/>
          <w:sz w:val="21"/>
          <w:szCs w:val="21"/>
        </w:rPr>
        <w:t xml:space="preserve"> Geerts om concrete adviezen te krijgen hoe het in jouw specifieke regio te organiseren. </w:t>
      </w:r>
      <w:r w:rsidR="004201D8">
        <w:rPr>
          <w:rFonts w:ascii="Trebuchet MS" w:hAnsi="Trebuchet MS"/>
          <w:color w:val="444950"/>
          <w:sz w:val="21"/>
          <w:szCs w:val="21"/>
        </w:rPr>
        <w:t xml:space="preserve">Aan de hand van vooraf ingestuurde vragen. Krijg het antwoord op jullie regionale vragen: </w:t>
      </w:r>
      <w:r>
        <w:rPr>
          <w:rFonts w:ascii="Trebuchet MS" w:hAnsi="Trebuchet MS"/>
          <w:color w:val="444950"/>
          <w:sz w:val="21"/>
          <w:szCs w:val="21"/>
        </w:rPr>
        <w:t>Meerdere regio’s hebben immers een echocentrum en/of coöperatie. Waar positioneer je de zorggroep organisatorisch en welke regionale aanpassingen vraagt dit?</w:t>
      </w:r>
      <w:r w:rsidR="00C937A4">
        <w:rPr>
          <w:rFonts w:ascii="Trebuchet MS" w:hAnsi="Trebuchet MS"/>
          <w:color w:val="444950"/>
          <w:sz w:val="21"/>
          <w:szCs w:val="21"/>
        </w:rPr>
        <w:t xml:space="preserve"> Specifieke vragen, knelpunten of onduidelijkheden waar u mee geconfronteerd wordt, of waar u graag meer informatie over ontvangt, kunnen worden behandeld</w:t>
      </w:r>
      <w:r w:rsidR="00C937A4" w:rsidRPr="004E1E99">
        <w:rPr>
          <w:rFonts w:ascii="Trebuchet MS" w:hAnsi="Trebuchet MS"/>
          <w:b/>
          <w:color w:val="444950"/>
          <w:sz w:val="21"/>
          <w:szCs w:val="21"/>
        </w:rPr>
        <w:t>. Graag uw vraag</w:t>
      </w:r>
      <w:r w:rsidR="004E1E99" w:rsidRPr="004E1E99">
        <w:rPr>
          <w:rFonts w:ascii="Trebuchet MS" w:hAnsi="Trebuchet MS"/>
          <w:b/>
          <w:color w:val="444950"/>
          <w:sz w:val="21"/>
          <w:szCs w:val="21"/>
        </w:rPr>
        <w:t xml:space="preserve"> of vragen</w:t>
      </w:r>
      <w:r w:rsidR="00C937A4" w:rsidRPr="004E1E99">
        <w:rPr>
          <w:rFonts w:ascii="Trebuchet MS" w:hAnsi="Trebuchet MS"/>
          <w:b/>
          <w:color w:val="444950"/>
          <w:sz w:val="21"/>
          <w:szCs w:val="21"/>
        </w:rPr>
        <w:t xml:space="preserve"> sturen naar </w:t>
      </w:r>
      <w:hyperlink r:id="rId8" w:history="1">
        <w:r w:rsidR="00C937A4" w:rsidRPr="004E1E99">
          <w:rPr>
            <w:rStyle w:val="Hyperlink"/>
            <w:rFonts w:ascii="Trebuchet MS" w:hAnsi="Trebuchet MS"/>
            <w:b/>
            <w:sz w:val="21"/>
            <w:szCs w:val="21"/>
          </w:rPr>
          <w:t>ekalkhoven@knov.nl</w:t>
        </w:r>
      </w:hyperlink>
      <w:r w:rsidR="00C937A4" w:rsidRPr="004E1E99">
        <w:rPr>
          <w:rFonts w:ascii="Trebuchet MS" w:hAnsi="Trebuchet MS"/>
          <w:b/>
          <w:color w:val="444950"/>
          <w:sz w:val="21"/>
          <w:szCs w:val="21"/>
        </w:rPr>
        <w:t>.</w:t>
      </w:r>
      <w:r w:rsidR="00C937A4">
        <w:rPr>
          <w:rFonts w:ascii="Trebuchet MS" w:hAnsi="Trebuchet MS"/>
          <w:color w:val="444950"/>
          <w:sz w:val="21"/>
          <w:szCs w:val="21"/>
        </w:rPr>
        <w:t xml:space="preserve"> Dit wordt in het spreekuur meegenomen.</w:t>
      </w:r>
      <w:r>
        <w:rPr>
          <w:rFonts w:ascii="Trebuchet MS" w:hAnsi="Trebuchet MS"/>
          <w:color w:val="444950"/>
          <w:sz w:val="21"/>
          <w:szCs w:val="21"/>
        </w:rPr>
        <w:br/>
      </w:r>
      <w:r>
        <w:rPr>
          <w:rFonts w:ascii="Trebuchet MS" w:hAnsi="Trebuchet MS"/>
          <w:color w:val="444950"/>
          <w:sz w:val="21"/>
          <w:szCs w:val="21"/>
        </w:rPr>
        <w:br/>
      </w:r>
      <w:r>
        <w:rPr>
          <w:rFonts w:ascii="Trebuchet MS" w:hAnsi="Trebuchet MS"/>
          <w:color w:val="444950"/>
          <w:sz w:val="21"/>
          <w:szCs w:val="21"/>
        </w:rPr>
        <w:lastRenderedPageBreak/>
        <w:br/>
      </w:r>
      <w:r>
        <w:rPr>
          <w:rStyle w:val="Zwaar"/>
          <w:rFonts w:ascii="Trebuchet MS" w:hAnsi="Trebuchet MS"/>
          <w:color w:val="444950"/>
          <w:sz w:val="21"/>
          <w:szCs w:val="21"/>
        </w:rPr>
        <w:t>Let op:</w:t>
      </w:r>
      <w:r>
        <w:rPr>
          <w:rFonts w:ascii="Trebuchet MS" w:hAnsi="Trebuchet MS"/>
          <w:color w:val="444950"/>
          <w:sz w:val="21"/>
          <w:szCs w:val="21"/>
        </w:rPr>
        <w:br/>
        <w:t>Het programma start met de workshop Organisatie voor alle deelnemers tegelijk.</w:t>
      </w:r>
      <w:r>
        <w:rPr>
          <w:rFonts w:ascii="Trebuchet MS" w:hAnsi="Trebuchet MS"/>
          <w:color w:val="444950"/>
          <w:sz w:val="21"/>
          <w:szCs w:val="21"/>
        </w:rPr>
        <w:br/>
        <w:t>De overige drie workshops volgt u in willekeurige volgorde. U wordt hiervoor ingedeeld.</w:t>
      </w:r>
      <w:r>
        <w:rPr>
          <w:rFonts w:ascii="Trebuchet MS" w:hAnsi="Trebuchet MS"/>
          <w:color w:val="444950"/>
          <w:sz w:val="21"/>
          <w:szCs w:val="21"/>
        </w:rPr>
        <w:br/>
      </w:r>
      <w:r>
        <w:rPr>
          <w:rFonts w:ascii="Trebuchet MS" w:hAnsi="Trebuchet MS"/>
          <w:color w:val="444950"/>
          <w:sz w:val="21"/>
          <w:szCs w:val="21"/>
        </w:rPr>
        <w:br/>
        <w:t>U krijgt alleen accreditatiepunten voor het bijwonen van de volledige bijeenkomst. Tijdsduur: 3,5 uur (inclusief pauze) en het achteraf invullen van de evaluatie.</w:t>
      </w:r>
    </w:p>
    <w:p w14:paraId="16AA7877" w14:textId="77777777" w:rsidR="00193C62" w:rsidRDefault="00193C62" w:rsidP="00193C62">
      <w:pPr>
        <w:pStyle w:val="Normaalweb"/>
        <w:shd w:val="clear" w:color="auto" w:fill="FFFFFF"/>
        <w:spacing w:before="0" w:beforeAutospacing="0" w:after="240" w:afterAutospacing="0"/>
        <w:rPr>
          <w:rFonts w:ascii="Trebuchet MS" w:hAnsi="Trebuchet MS"/>
          <w:color w:val="444950"/>
          <w:sz w:val="21"/>
          <w:szCs w:val="21"/>
        </w:rPr>
      </w:pPr>
      <w:r>
        <w:rPr>
          <w:rStyle w:val="Zwaar"/>
          <w:rFonts w:ascii="Trebuchet MS" w:hAnsi="Trebuchet MS"/>
          <w:color w:val="444950"/>
          <w:sz w:val="21"/>
          <w:szCs w:val="21"/>
        </w:rPr>
        <w:t>Kosteloos annuleren en afmelden</w:t>
      </w:r>
      <w:r>
        <w:rPr>
          <w:rFonts w:ascii="Trebuchet MS" w:hAnsi="Trebuchet MS"/>
          <w:b/>
          <w:bCs/>
          <w:color w:val="444950"/>
          <w:sz w:val="21"/>
          <w:szCs w:val="21"/>
        </w:rPr>
        <w:br/>
      </w:r>
      <w:r>
        <w:rPr>
          <w:rFonts w:ascii="Trebuchet MS" w:hAnsi="Trebuchet MS"/>
          <w:color w:val="444950"/>
          <w:sz w:val="21"/>
          <w:szCs w:val="21"/>
        </w:rPr>
        <w:t>Kosteloos annu</w:t>
      </w:r>
      <w:r w:rsidR="002652F5">
        <w:rPr>
          <w:rFonts w:ascii="Trebuchet MS" w:hAnsi="Trebuchet MS"/>
          <w:color w:val="444950"/>
          <w:sz w:val="21"/>
          <w:szCs w:val="21"/>
        </w:rPr>
        <w:t>leren kan tot en met donderdag</w:t>
      </w:r>
      <w:r>
        <w:rPr>
          <w:rFonts w:ascii="Trebuchet MS" w:hAnsi="Trebuchet MS"/>
          <w:color w:val="444950"/>
          <w:sz w:val="21"/>
          <w:szCs w:val="21"/>
        </w:rPr>
        <w:t> </w:t>
      </w:r>
      <w:r w:rsidR="002652F5">
        <w:rPr>
          <w:rStyle w:val="Zwaar"/>
          <w:rFonts w:ascii="Trebuchet MS" w:hAnsi="Trebuchet MS"/>
          <w:color w:val="444950"/>
          <w:sz w:val="21"/>
          <w:szCs w:val="21"/>
        </w:rPr>
        <w:t>14 maart 2019</w:t>
      </w:r>
      <w:r>
        <w:rPr>
          <w:rFonts w:ascii="Trebuchet MS" w:hAnsi="Trebuchet MS"/>
          <w:color w:val="444950"/>
          <w:sz w:val="21"/>
          <w:szCs w:val="21"/>
        </w:rPr>
        <w:t>. Als u tijdig annuleert wordt het bedrag uiterlijk binnen 10 werkdagen na de bijeenkomst op uw rekening teruggestort. Voor leden van de KNOV is deelname gratis, maar gezien de reservering graag deze datum aanhouden.</w:t>
      </w:r>
    </w:p>
    <w:p w14:paraId="24DC250E" w14:textId="68152295" w:rsidR="00193C62" w:rsidRDefault="00193C62" w:rsidP="00193C62">
      <w:pPr>
        <w:pStyle w:val="Normaalweb"/>
        <w:shd w:val="clear" w:color="auto" w:fill="FFFFFF"/>
        <w:spacing w:before="0" w:beforeAutospacing="0" w:after="240" w:afterAutospacing="0"/>
        <w:rPr>
          <w:rFonts w:ascii="Trebuchet MS" w:hAnsi="Trebuchet MS"/>
          <w:color w:val="444950"/>
          <w:sz w:val="21"/>
          <w:szCs w:val="21"/>
        </w:rPr>
      </w:pPr>
      <w:r>
        <w:rPr>
          <w:rFonts w:ascii="Trebuchet MS" w:hAnsi="Trebuchet MS"/>
          <w:color w:val="444950"/>
          <w:sz w:val="21"/>
          <w:szCs w:val="21"/>
        </w:rPr>
        <w:t>U annuleert door u af te melden in uw mijnKNOV-omgeving, onderaan deze pagina treft u de button 'afmelden'.</w:t>
      </w:r>
      <w:r>
        <w:rPr>
          <w:rFonts w:ascii="Trebuchet MS" w:hAnsi="Trebuchet MS"/>
          <w:color w:val="444950"/>
          <w:sz w:val="21"/>
          <w:szCs w:val="21"/>
        </w:rPr>
        <w:br/>
      </w:r>
      <w:r>
        <w:rPr>
          <w:rStyle w:val="Zwaar"/>
          <w:rFonts w:ascii="Trebuchet MS" w:hAnsi="Trebuchet MS"/>
          <w:color w:val="444950"/>
          <w:sz w:val="21"/>
          <w:szCs w:val="21"/>
        </w:rPr>
        <w:t>U ontvangt een bevestiging van de afmelding. Geen bericht betekent dat uw afmelding niet aangekomen is.</w:t>
      </w:r>
      <w:r>
        <w:rPr>
          <w:rFonts w:ascii="Trebuchet MS" w:hAnsi="Trebuchet MS"/>
          <w:color w:val="444950"/>
          <w:sz w:val="21"/>
          <w:szCs w:val="21"/>
        </w:rPr>
        <w:t> Probeer het opnieuw. Na de periode van kosteloos annuleren en het vormen van de groepen is de afmeldbutton niet meer zichtbaar, u kunt in dat geval een mail sturen naar ekalkhoven@knov.nl.</w:t>
      </w:r>
      <w:r>
        <w:rPr>
          <w:rFonts w:ascii="Trebuchet MS" w:hAnsi="Trebuchet MS"/>
          <w:color w:val="444950"/>
          <w:sz w:val="21"/>
          <w:szCs w:val="21"/>
        </w:rPr>
        <w:br/>
      </w:r>
      <w:r>
        <w:rPr>
          <w:rFonts w:ascii="Trebuchet MS" w:hAnsi="Trebuchet MS"/>
          <w:color w:val="444950"/>
          <w:sz w:val="21"/>
          <w:szCs w:val="21"/>
        </w:rPr>
        <w:br/>
        <w:t>Evaluatieformulier en bewijs van deelname</w:t>
      </w:r>
      <w:r>
        <w:rPr>
          <w:rFonts w:ascii="Trebuchet MS" w:hAnsi="Trebuchet MS"/>
          <w:color w:val="444950"/>
          <w:sz w:val="21"/>
          <w:szCs w:val="21"/>
        </w:rPr>
        <w:br/>
        <w:t>Na afloop van de bijeenkomst staat het evaluatieformulier onderaan deze pagina voor u klaar. U heeft tot 4 weken na de bijeenkomst de tijd om dit formulier in te sturen. Zodra de evaluatie ingestuurd is en de docent de presentie ingevuld heeft, zullen de accreditatiepunten uiterlijk 4 weken na de bijeenkomst bijgeschreven worden.</w:t>
      </w:r>
    </w:p>
    <w:p w14:paraId="75A8291B" w14:textId="77777777" w:rsidR="00640D33" w:rsidRPr="00091643" w:rsidRDefault="00640D33" w:rsidP="00640D33">
      <w:pPr>
        <w:spacing w:before="100" w:beforeAutospacing="1" w:after="100" w:afterAutospacing="1" w:line="240" w:lineRule="auto"/>
        <w:outlineLvl w:val="2"/>
        <w:rPr>
          <w:rFonts w:eastAsia="Times New Roman" w:cstheme="minorHAnsi"/>
          <w:b/>
          <w:bCs/>
          <w:lang w:eastAsia="nl-NL"/>
        </w:rPr>
      </w:pPr>
      <w:r w:rsidRPr="00091643">
        <w:rPr>
          <w:rFonts w:eastAsia="Times New Roman" w:cstheme="minorHAnsi"/>
          <w:b/>
          <w:bCs/>
          <w:lang w:eastAsia="nl-NL"/>
        </w:rPr>
        <w:t>Praktische informatie</w:t>
      </w:r>
    </w:p>
    <w:p w14:paraId="4F3DF522" w14:textId="77777777" w:rsidR="00640D33" w:rsidRPr="00091643" w:rsidRDefault="00640D33" w:rsidP="00640D33">
      <w:pPr>
        <w:numPr>
          <w:ilvl w:val="0"/>
          <w:numId w:val="18"/>
        </w:numPr>
        <w:spacing w:before="100" w:beforeAutospacing="1" w:after="100" w:afterAutospacing="1" w:line="240" w:lineRule="auto"/>
        <w:ind w:hanging="225"/>
        <w:rPr>
          <w:rFonts w:eastAsia="Times New Roman" w:cstheme="minorHAnsi"/>
          <w:lang w:eastAsia="nl-NL"/>
        </w:rPr>
      </w:pPr>
      <w:r w:rsidRPr="00091643">
        <w:rPr>
          <w:rFonts w:eastAsia="Times New Roman" w:cstheme="minorHAnsi"/>
          <w:lang w:eastAsia="nl-NL"/>
        </w:rPr>
        <w:t xml:space="preserve">Kosten voor deelname: gratis voor leden, niet leden €75,- </w:t>
      </w:r>
    </w:p>
    <w:p w14:paraId="16F1EACD" w14:textId="40A1BCBE" w:rsidR="00640D33" w:rsidRPr="00091643" w:rsidRDefault="00640D33" w:rsidP="00640D33">
      <w:pPr>
        <w:numPr>
          <w:ilvl w:val="0"/>
          <w:numId w:val="18"/>
        </w:numPr>
        <w:spacing w:before="100" w:beforeAutospacing="1" w:after="100" w:afterAutospacing="1" w:line="240" w:lineRule="auto"/>
        <w:ind w:hanging="225"/>
        <w:rPr>
          <w:rFonts w:eastAsia="Times New Roman" w:cstheme="minorHAnsi"/>
          <w:lang w:eastAsia="nl-NL"/>
        </w:rPr>
      </w:pPr>
      <w:r w:rsidRPr="00091643">
        <w:rPr>
          <w:rFonts w:eastAsia="Times New Roman" w:cstheme="minorHAnsi"/>
          <w:lang w:eastAsia="nl-NL"/>
        </w:rPr>
        <w:t xml:space="preserve">Locatie: </w:t>
      </w:r>
      <w:r>
        <w:rPr>
          <w:rFonts w:ascii="Trebuchet MS" w:hAnsi="Trebuchet MS"/>
          <w:color w:val="444950"/>
          <w:sz w:val="21"/>
          <w:szCs w:val="21"/>
          <w:shd w:val="clear" w:color="auto" w:fill="FFFFFF"/>
        </w:rPr>
        <w:t>‘t Veerhuis, Nieuwegein</w:t>
      </w:r>
      <w:r w:rsidRPr="00091643">
        <w:rPr>
          <w:rFonts w:eastAsia="Times New Roman" w:cstheme="minorHAnsi"/>
          <w:lang w:eastAsia="nl-NL"/>
        </w:rPr>
        <w:t xml:space="preserve"> 9.30 - 13.00 op 2</w:t>
      </w:r>
      <w:r>
        <w:rPr>
          <w:rFonts w:eastAsia="Times New Roman" w:cstheme="minorHAnsi"/>
          <w:lang w:eastAsia="nl-NL"/>
        </w:rPr>
        <w:t>2 maart</w:t>
      </w:r>
      <w:r w:rsidRPr="00091643">
        <w:rPr>
          <w:rFonts w:eastAsia="Times New Roman" w:cstheme="minorHAnsi"/>
          <w:lang w:eastAsia="nl-NL"/>
        </w:rPr>
        <w:t xml:space="preserve"> </w:t>
      </w:r>
      <w:r>
        <w:rPr>
          <w:rFonts w:eastAsia="Times New Roman" w:cstheme="minorHAnsi"/>
          <w:lang w:eastAsia="nl-NL"/>
        </w:rPr>
        <w:t>(inloop vanaf 09.00 uur)</w:t>
      </w:r>
    </w:p>
    <w:p w14:paraId="59C97EF5" w14:textId="77777777" w:rsidR="00640D33" w:rsidRPr="00091643" w:rsidRDefault="00640D33" w:rsidP="00640D33">
      <w:pPr>
        <w:spacing w:before="100" w:beforeAutospacing="1" w:after="100" w:afterAutospacing="1" w:line="240" w:lineRule="auto"/>
        <w:rPr>
          <w:rFonts w:eastAsia="Times New Roman" w:cstheme="minorHAnsi"/>
          <w:u w:val="single"/>
          <w:lang w:eastAsia="nl-NL"/>
        </w:rPr>
      </w:pPr>
      <w:r w:rsidRPr="00091643">
        <w:rPr>
          <w:rFonts w:eastAsia="Times New Roman" w:cstheme="minorHAnsi"/>
          <w:u w:val="single"/>
          <w:lang w:eastAsia="nl-NL"/>
        </w:rPr>
        <w:t>Tijden programma:</w:t>
      </w:r>
    </w:p>
    <w:p w14:paraId="22185798" w14:textId="77777777" w:rsidR="00640D33" w:rsidRPr="00091643" w:rsidRDefault="00640D33" w:rsidP="00640D33">
      <w:pPr>
        <w:rPr>
          <w:rFonts w:eastAsia="Times New Roman"/>
        </w:rPr>
      </w:pPr>
      <w:r>
        <w:rPr>
          <w:rFonts w:eastAsia="Times New Roman"/>
        </w:rPr>
        <w:t>09</w:t>
      </w:r>
      <w:r w:rsidRPr="00091643">
        <w:rPr>
          <w:rFonts w:eastAsia="Times New Roman"/>
        </w:rPr>
        <w:t>.00</w:t>
      </w:r>
      <w:r>
        <w:rPr>
          <w:rFonts w:eastAsia="Times New Roman"/>
        </w:rPr>
        <w:t xml:space="preserve"> - 0</w:t>
      </w:r>
      <w:r w:rsidRPr="00091643">
        <w:rPr>
          <w:rFonts w:eastAsia="Times New Roman"/>
        </w:rPr>
        <w:t>9.30 uur</w:t>
      </w:r>
      <w:r>
        <w:rPr>
          <w:rFonts w:eastAsia="Times New Roman"/>
        </w:rPr>
        <w:t>, Inloop</w:t>
      </w:r>
    </w:p>
    <w:p w14:paraId="766FB29B" w14:textId="69AE70A4" w:rsidR="00640D33" w:rsidRDefault="00640D33" w:rsidP="00640D33">
      <w:pPr>
        <w:rPr>
          <w:rFonts w:eastAsia="Times New Roman"/>
        </w:rPr>
      </w:pPr>
      <w:r w:rsidRPr="00091643">
        <w:rPr>
          <w:rFonts w:eastAsia="Times New Roman"/>
        </w:rPr>
        <w:t xml:space="preserve">09.30 </w:t>
      </w:r>
      <w:r w:rsidR="004E1E99">
        <w:rPr>
          <w:rFonts w:eastAsia="Times New Roman"/>
        </w:rPr>
        <w:t xml:space="preserve">uur </w:t>
      </w:r>
      <w:r>
        <w:rPr>
          <w:rFonts w:eastAsia="Times New Roman"/>
        </w:rPr>
        <w:t xml:space="preserve">- </w:t>
      </w:r>
      <w:r w:rsidRPr="00091643">
        <w:rPr>
          <w:rFonts w:eastAsia="Times New Roman"/>
        </w:rPr>
        <w:t>Welkom</w:t>
      </w:r>
      <w:r>
        <w:rPr>
          <w:rFonts w:eastAsia="Times New Roman"/>
        </w:rPr>
        <w:t xml:space="preserve"> en </w:t>
      </w:r>
      <w:r w:rsidRPr="00091643">
        <w:rPr>
          <w:rFonts w:eastAsia="Times New Roman"/>
        </w:rPr>
        <w:t>start</w:t>
      </w:r>
      <w:r>
        <w:rPr>
          <w:rFonts w:eastAsia="Times New Roman"/>
        </w:rPr>
        <w:t>/korte opening door Saskia Walgemoed</w:t>
      </w:r>
    </w:p>
    <w:p w14:paraId="1AE52CDA" w14:textId="6F91F85D" w:rsidR="00640D33" w:rsidRPr="00091643" w:rsidRDefault="00640D33" w:rsidP="00640D33">
      <w:pPr>
        <w:rPr>
          <w:rFonts w:eastAsia="Times New Roman"/>
          <w:lang w:eastAsia="nl-NL"/>
        </w:rPr>
      </w:pPr>
      <w:r>
        <w:rPr>
          <w:rFonts w:eastAsia="Times New Roman"/>
        </w:rPr>
        <w:t xml:space="preserve">09.40 </w:t>
      </w:r>
      <w:r w:rsidR="004E1E99">
        <w:rPr>
          <w:rFonts w:eastAsia="Times New Roman"/>
        </w:rPr>
        <w:t xml:space="preserve">uur </w:t>
      </w:r>
      <w:r>
        <w:rPr>
          <w:rFonts w:eastAsia="Times New Roman"/>
        </w:rPr>
        <w:t xml:space="preserve">- Organisatie door </w:t>
      </w:r>
      <w:r w:rsidR="007F2E4F">
        <w:rPr>
          <w:rFonts w:eastAsia="Times New Roman"/>
        </w:rPr>
        <w:t>Saskia Walgemoed</w:t>
      </w:r>
      <w:r w:rsidR="004E1E99">
        <w:rPr>
          <w:rFonts w:eastAsia="Times New Roman"/>
        </w:rPr>
        <w:t xml:space="preserve"> en Carola Groenen</w:t>
      </w:r>
      <w:r w:rsidR="007F2E4F">
        <w:rPr>
          <w:rFonts w:eastAsia="Times New Roman"/>
        </w:rPr>
        <w:t xml:space="preserve"> </w:t>
      </w:r>
      <w:r>
        <w:rPr>
          <w:rFonts w:eastAsia="Times New Roman"/>
        </w:rPr>
        <w:t>(plena</w:t>
      </w:r>
      <w:r w:rsidR="0099177A">
        <w:rPr>
          <w:rFonts w:eastAsia="Times New Roman"/>
        </w:rPr>
        <w:t>ir</w:t>
      </w:r>
      <w:r>
        <w:rPr>
          <w:rFonts w:eastAsia="Times New Roman"/>
        </w:rPr>
        <w:t>)</w:t>
      </w:r>
    </w:p>
    <w:p w14:paraId="60EFF193" w14:textId="60696622" w:rsidR="00640D33" w:rsidRDefault="00640D33" w:rsidP="00640D33">
      <w:pPr>
        <w:autoSpaceDE w:val="0"/>
        <w:autoSpaceDN w:val="0"/>
        <w:rPr>
          <w:lang w:val="en-US"/>
        </w:rPr>
      </w:pPr>
      <w:r>
        <w:rPr>
          <w:lang w:val="en-US"/>
        </w:rPr>
        <w:t xml:space="preserve">10.15 </w:t>
      </w:r>
      <w:r w:rsidR="004E1E99">
        <w:rPr>
          <w:lang w:val="en-US"/>
        </w:rPr>
        <w:t xml:space="preserve">uur </w:t>
      </w:r>
      <w:r>
        <w:rPr>
          <w:lang w:val="en-US"/>
        </w:rPr>
        <w:t xml:space="preserve">-  1e workshop ronde </w:t>
      </w:r>
    </w:p>
    <w:p w14:paraId="701391C1" w14:textId="4DF1FDCC" w:rsidR="00640D33" w:rsidRDefault="00640D33" w:rsidP="00640D33">
      <w:pPr>
        <w:autoSpaceDE w:val="0"/>
        <w:autoSpaceDN w:val="0"/>
        <w:rPr>
          <w:lang w:val="en-US"/>
        </w:rPr>
      </w:pPr>
      <w:r>
        <w:rPr>
          <w:lang w:val="en-US"/>
        </w:rPr>
        <w:t xml:space="preserve">11.00 </w:t>
      </w:r>
      <w:r w:rsidR="004E1E99">
        <w:rPr>
          <w:lang w:val="en-US"/>
        </w:rPr>
        <w:t xml:space="preserve">uur </w:t>
      </w:r>
      <w:r>
        <w:rPr>
          <w:lang w:val="en-US"/>
        </w:rPr>
        <w:t>- Koffie-thee</w:t>
      </w:r>
    </w:p>
    <w:p w14:paraId="39CB94E5" w14:textId="57A2583E" w:rsidR="00640D33" w:rsidRDefault="00640D33" w:rsidP="00640D33">
      <w:pPr>
        <w:autoSpaceDE w:val="0"/>
        <w:autoSpaceDN w:val="0"/>
        <w:rPr>
          <w:lang w:val="en-US"/>
        </w:rPr>
      </w:pPr>
      <w:r>
        <w:rPr>
          <w:lang w:val="en-US"/>
        </w:rPr>
        <w:t xml:space="preserve">11.15 </w:t>
      </w:r>
      <w:r w:rsidR="004E1E99">
        <w:rPr>
          <w:lang w:val="en-US"/>
        </w:rPr>
        <w:t xml:space="preserve">uur </w:t>
      </w:r>
      <w:r>
        <w:rPr>
          <w:lang w:val="en-US"/>
        </w:rPr>
        <w:t>- 2e workshop ronde</w:t>
      </w:r>
    </w:p>
    <w:p w14:paraId="521BF1BA" w14:textId="0A203A43" w:rsidR="00640D33" w:rsidRDefault="00640D33" w:rsidP="00640D33">
      <w:pPr>
        <w:autoSpaceDE w:val="0"/>
        <w:autoSpaceDN w:val="0"/>
        <w:rPr>
          <w:lang w:val="en-US"/>
        </w:rPr>
      </w:pPr>
      <w:r>
        <w:rPr>
          <w:lang w:val="en-US"/>
        </w:rPr>
        <w:t xml:space="preserve">12.00 </w:t>
      </w:r>
      <w:r w:rsidR="004E1E99">
        <w:rPr>
          <w:lang w:val="en-US"/>
        </w:rPr>
        <w:t xml:space="preserve">uur </w:t>
      </w:r>
      <w:r>
        <w:rPr>
          <w:lang w:val="en-US"/>
        </w:rPr>
        <w:t>- 3e workshop ronde</w:t>
      </w:r>
    </w:p>
    <w:p w14:paraId="151552ED" w14:textId="1167D9DC" w:rsidR="00640D33" w:rsidRDefault="00640D33" w:rsidP="00640D33">
      <w:pPr>
        <w:autoSpaceDE w:val="0"/>
        <w:autoSpaceDN w:val="0"/>
        <w:rPr>
          <w:lang w:val="en-US"/>
        </w:rPr>
      </w:pPr>
      <w:r>
        <w:rPr>
          <w:lang w:val="en-US"/>
        </w:rPr>
        <w:t>12.45</w:t>
      </w:r>
      <w:r w:rsidR="004E1E99">
        <w:rPr>
          <w:lang w:val="en-US"/>
        </w:rPr>
        <w:t xml:space="preserve"> uur</w:t>
      </w:r>
      <w:r>
        <w:rPr>
          <w:lang w:val="en-US"/>
        </w:rPr>
        <w:t xml:space="preserve"> - Plenaire afsluiting.</w:t>
      </w:r>
    </w:p>
    <w:p w14:paraId="2C8649ED" w14:textId="581D8544" w:rsidR="00DB3764" w:rsidRPr="004540D6" w:rsidRDefault="00640D33" w:rsidP="00640D33">
      <w:pPr>
        <w:autoSpaceDE w:val="0"/>
        <w:autoSpaceDN w:val="0"/>
      </w:pPr>
      <w:r>
        <w:rPr>
          <w:lang w:val="en-US"/>
        </w:rPr>
        <w:t xml:space="preserve">13.00 </w:t>
      </w:r>
      <w:r w:rsidR="004E1E99">
        <w:rPr>
          <w:lang w:val="en-US"/>
        </w:rPr>
        <w:t xml:space="preserve">uur </w:t>
      </w:r>
      <w:r>
        <w:rPr>
          <w:lang w:val="en-US"/>
        </w:rPr>
        <w:t>- Einde, voor iedere deelnemer staat er een lunchpakketje klaar bij de zaal</w:t>
      </w:r>
    </w:p>
    <w:sectPr w:rsidR="00DB3764" w:rsidRPr="004540D6" w:rsidSect="00E64A85">
      <w:headerReference w:type="first" r:id="rId9"/>
      <w:type w:val="continuous"/>
      <w:pgSz w:w="11906" w:h="16838" w:code="9"/>
      <w:pgMar w:top="2268" w:right="1134" w:bottom="113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1DC4" w14:textId="77777777" w:rsidR="00193C62" w:rsidRDefault="00193C62">
      <w:r>
        <w:separator/>
      </w:r>
    </w:p>
  </w:endnote>
  <w:endnote w:type="continuationSeparator" w:id="0">
    <w:p w14:paraId="6908F6D7" w14:textId="77777777" w:rsidR="00193C62" w:rsidRDefault="0019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BF217" w14:textId="77777777" w:rsidR="00193C62" w:rsidRDefault="00193C62">
      <w:r>
        <w:separator/>
      </w:r>
    </w:p>
  </w:footnote>
  <w:footnote w:type="continuationSeparator" w:id="0">
    <w:p w14:paraId="61F7AA6A" w14:textId="77777777" w:rsidR="00193C62" w:rsidRDefault="0019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15B4" w14:textId="77777777" w:rsidR="00130BE5" w:rsidRDefault="00E64A85" w:rsidP="00D51FA6">
    <w:pPr>
      <w:pStyle w:val="Koptekst"/>
    </w:pPr>
    <w:r>
      <w:rPr>
        <w:noProof/>
        <w:lang w:val="en-US" w:eastAsia="nl-NL"/>
      </w:rPr>
      <mc:AlternateContent>
        <mc:Choice Requires="wps">
          <w:drawing>
            <wp:anchor distT="0" distB="0" distL="114300" distR="114300" simplePos="0" relativeHeight="251659264" behindDoc="0" locked="0" layoutInCell="1" allowOverlap="1" wp14:anchorId="2746E525" wp14:editId="65D17862">
              <wp:simplePos x="0" y="0"/>
              <wp:positionH relativeFrom="page">
                <wp:posOffset>5770880</wp:posOffset>
              </wp:positionH>
              <wp:positionV relativeFrom="page">
                <wp:posOffset>1881769</wp:posOffset>
              </wp:positionV>
              <wp:extent cx="1259205" cy="1760220"/>
              <wp:effectExtent l="0" t="0" r="0" b="0"/>
              <wp:wrapNone/>
              <wp:docPr id="2" name="Tekstvak 2"/>
              <wp:cNvGraphicFramePr/>
              <a:graphic xmlns:a="http://schemas.openxmlformats.org/drawingml/2006/main">
                <a:graphicData uri="http://schemas.microsoft.com/office/word/2010/wordprocessingShape">
                  <wps:wsp>
                    <wps:cNvSpPr txBox="1"/>
                    <wps:spPr>
                      <a:xfrm>
                        <a:off x="0" y="0"/>
                        <a:ext cx="1259205" cy="1760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614DE" w14:textId="77777777" w:rsidR="001629A7" w:rsidRPr="001629A7" w:rsidRDefault="00E64A85" w:rsidP="00130BE5">
                          <w:pPr>
                            <w:pStyle w:val="zAfzender"/>
                            <w:rPr>
                              <w:b/>
                              <w:bCs/>
                              <w:color w:val="FCBF00"/>
                            </w:rPr>
                          </w:pPr>
                          <w:r w:rsidRPr="001629A7">
                            <w:rPr>
                              <w:b/>
                              <w:bCs/>
                              <w:color w:val="FCBF00"/>
                            </w:rPr>
                            <w:t>Postadres</w:t>
                          </w:r>
                        </w:p>
                        <w:p w14:paraId="3A2B4843" w14:textId="77777777" w:rsidR="00130BE5" w:rsidRDefault="00E64A85" w:rsidP="00130BE5">
                          <w:pPr>
                            <w:pStyle w:val="zAfzender"/>
                          </w:pPr>
                          <w:r>
                            <w:t>Postbus 2001</w:t>
                          </w:r>
                        </w:p>
                        <w:p w14:paraId="29801459" w14:textId="77777777" w:rsidR="00130BE5" w:rsidRDefault="00E64A85" w:rsidP="00130BE5">
                          <w:pPr>
                            <w:pStyle w:val="zAfzender"/>
                          </w:pPr>
                          <w:r>
                            <w:t>3500 GA  Utrecht</w:t>
                          </w:r>
                        </w:p>
                        <w:p w14:paraId="3199644A" w14:textId="77777777" w:rsidR="00130BE5" w:rsidRDefault="00B40776" w:rsidP="00130BE5">
                          <w:pPr>
                            <w:pStyle w:val="zAfzender"/>
                          </w:pPr>
                        </w:p>
                        <w:p w14:paraId="64A92912" w14:textId="77777777" w:rsidR="00130BE5" w:rsidRPr="001629A7" w:rsidRDefault="00E64A85" w:rsidP="001629A7">
                          <w:pPr>
                            <w:pStyle w:val="zAfzender"/>
                            <w:rPr>
                              <w:b/>
                              <w:bCs/>
                              <w:color w:val="FCBF00"/>
                            </w:rPr>
                          </w:pPr>
                          <w:r w:rsidRPr="001629A7">
                            <w:rPr>
                              <w:b/>
                              <w:bCs/>
                              <w:color w:val="FCBF00"/>
                            </w:rPr>
                            <w:t>Bezoekadres</w:t>
                          </w:r>
                        </w:p>
                        <w:p w14:paraId="48998E9A" w14:textId="77777777" w:rsidR="00130BE5" w:rsidRDefault="00E64A85" w:rsidP="00130BE5">
                          <w:pPr>
                            <w:pStyle w:val="zAfzender"/>
                          </w:pPr>
                          <w:r>
                            <w:t>Mercatorlaan 1200</w:t>
                          </w:r>
                        </w:p>
                        <w:p w14:paraId="46007579" w14:textId="77777777" w:rsidR="00130BE5" w:rsidRPr="00E34643" w:rsidRDefault="00E64A85" w:rsidP="00130BE5">
                          <w:pPr>
                            <w:pStyle w:val="zAfzender"/>
                            <w:rPr>
                              <w:lang w:val="de-DE"/>
                            </w:rPr>
                          </w:pPr>
                          <w:r w:rsidRPr="00E34643">
                            <w:rPr>
                              <w:lang w:val="de-DE"/>
                            </w:rPr>
                            <w:t>3528 BL  Utrecht</w:t>
                          </w:r>
                        </w:p>
                        <w:p w14:paraId="1AA78065" w14:textId="77777777" w:rsidR="00130BE5" w:rsidRPr="00E34643" w:rsidRDefault="00E64A85" w:rsidP="00130BE5">
                          <w:pPr>
                            <w:pStyle w:val="zAfzender"/>
                            <w:rPr>
                              <w:lang w:val="de-DE"/>
                            </w:rPr>
                          </w:pPr>
                          <w:r w:rsidRPr="00E34643">
                            <w:rPr>
                              <w:lang w:val="de-DE"/>
                            </w:rPr>
                            <w:t>T +31 (0) 30 282 31 00</w:t>
                          </w:r>
                        </w:p>
                        <w:p w14:paraId="26F56993" w14:textId="77777777" w:rsidR="00130BE5" w:rsidRPr="00E34643" w:rsidRDefault="00E64A85" w:rsidP="00130BE5">
                          <w:pPr>
                            <w:pStyle w:val="zAfzender"/>
                            <w:rPr>
                              <w:lang w:val="de-DE"/>
                            </w:rPr>
                          </w:pPr>
                          <w:r w:rsidRPr="00E34643">
                            <w:rPr>
                              <w:lang w:val="de-DE"/>
                            </w:rPr>
                            <w:t>www.knov.nl</w:t>
                          </w:r>
                        </w:p>
                        <w:p w14:paraId="2FDFFFCD" w14:textId="77777777" w:rsidR="001C78FC" w:rsidRPr="00E34643" w:rsidRDefault="00B40776" w:rsidP="00130BE5">
                          <w:pPr>
                            <w:pStyle w:val="zAfzender"/>
                            <w:rPr>
                              <w:lang w:val="de-DE"/>
                            </w:rPr>
                          </w:pPr>
                        </w:p>
                        <w:p w14:paraId="3F651551" w14:textId="77777777" w:rsidR="001C78FC" w:rsidRDefault="00E64A85" w:rsidP="00130BE5">
                          <w:pPr>
                            <w:pStyle w:val="zAfzender"/>
                          </w:pPr>
                          <w:r w:rsidRPr="001C78FC">
                            <w:t>KvK-nummer 40476425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6E525" id="_x0000_t202" coordsize="21600,21600" o:spt="202" path="m,l,21600r21600,l21600,xe">
              <v:stroke joinstyle="miter"/>
              <v:path gradientshapeok="t" o:connecttype="rect"/>
            </v:shapetype>
            <v:shape id="Tekstvak 2" o:spid="_x0000_s1026" type="#_x0000_t202" style="position:absolute;margin-left:454.4pt;margin-top:148.15pt;width:99.15pt;height:13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" filled="f" stroked="f" strokeweight=".5pt">
              <v:textbox>
                <w:txbxContent>
                  <w:p w14:paraId="101614DE" w14:textId="77777777" w:rsidR="001629A7" w:rsidRPr="001629A7" w:rsidRDefault="00E64A85" w:rsidP="00130BE5">
                    <w:pPr>
                      <w:pStyle w:val="zAfzender"/>
                      <w:rPr>
                        <w:b/>
                        <w:bCs/>
                        <w:color w:val="FCBF00"/>
                      </w:rPr>
                    </w:pPr>
                    <w:r w:rsidRPr="001629A7">
                      <w:rPr>
                        <w:b/>
                        <w:bCs/>
                        <w:color w:val="FCBF00"/>
                      </w:rPr>
                      <w:t>Postadres</w:t>
                    </w:r>
                  </w:p>
                  <w:p w14:paraId="3A2B4843" w14:textId="77777777" w:rsidR="00130BE5" w:rsidRDefault="00E64A85" w:rsidP="00130BE5">
                    <w:pPr>
                      <w:pStyle w:val="zAfzender"/>
                    </w:pPr>
                    <w:r>
                      <w:t>Postbus 2001</w:t>
                    </w:r>
                  </w:p>
                  <w:p w14:paraId="29801459" w14:textId="77777777" w:rsidR="00130BE5" w:rsidRDefault="00E64A85" w:rsidP="00130BE5">
                    <w:pPr>
                      <w:pStyle w:val="zAfzender"/>
                    </w:pPr>
                    <w:r>
                      <w:t>3500 GA  Utrecht</w:t>
                    </w:r>
                  </w:p>
                  <w:p w14:paraId="3199644A" w14:textId="77777777" w:rsidR="00130BE5" w:rsidRDefault="00B40776" w:rsidP="00130BE5">
                    <w:pPr>
                      <w:pStyle w:val="zAfzender"/>
                    </w:pPr>
                  </w:p>
                  <w:p w14:paraId="64A92912" w14:textId="77777777" w:rsidR="00130BE5" w:rsidRPr="001629A7" w:rsidRDefault="00E64A85" w:rsidP="001629A7">
                    <w:pPr>
                      <w:pStyle w:val="zAfzender"/>
                      <w:rPr>
                        <w:b/>
                        <w:bCs/>
                        <w:color w:val="FCBF00"/>
                      </w:rPr>
                    </w:pPr>
                    <w:r w:rsidRPr="001629A7">
                      <w:rPr>
                        <w:b/>
                        <w:bCs/>
                        <w:color w:val="FCBF00"/>
                      </w:rPr>
                      <w:t>Bezoekadres</w:t>
                    </w:r>
                  </w:p>
                  <w:p w14:paraId="48998E9A" w14:textId="77777777" w:rsidR="00130BE5" w:rsidRDefault="00E64A85" w:rsidP="00130BE5">
                    <w:pPr>
                      <w:pStyle w:val="zAfzender"/>
                    </w:pPr>
                    <w:r>
                      <w:t>Mercatorlaan 1200</w:t>
                    </w:r>
                  </w:p>
                  <w:p w14:paraId="46007579" w14:textId="77777777" w:rsidR="00130BE5" w:rsidRPr="00E34643" w:rsidRDefault="00E64A85" w:rsidP="00130BE5">
                    <w:pPr>
                      <w:pStyle w:val="zAfzender"/>
                      <w:rPr>
                        <w:lang w:val="de-DE"/>
                      </w:rPr>
                    </w:pPr>
                    <w:r w:rsidRPr="00E34643">
                      <w:rPr>
                        <w:lang w:val="de-DE"/>
                      </w:rPr>
                      <w:t>3528 BL  Utrecht</w:t>
                    </w:r>
                  </w:p>
                  <w:p w14:paraId="1AA78065" w14:textId="77777777" w:rsidR="00130BE5" w:rsidRPr="00E34643" w:rsidRDefault="00E64A85" w:rsidP="00130BE5">
                    <w:pPr>
                      <w:pStyle w:val="zAfzender"/>
                      <w:rPr>
                        <w:lang w:val="de-DE"/>
                      </w:rPr>
                    </w:pPr>
                    <w:r w:rsidRPr="00E34643">
                      <w:rPr>
                        <w:lang w:val="de-DE"/>
                      </w:rPr>
                      <w:t>T +31 (0) 30 282 31 00</w:t>
                    </w:r>
                  </w:p>
                  <w:p w14:paraId="26F56993" w14:textId="77777777" w:rsidR="00130BE5" w:rsidRPr="00E34643" w:rsidRDefault="00E64A85" w:rsidP="00130BE5">
                    <w:pPr>
                      <w:pStyle w:val="zAfzender"/>
                      <w:rPr>
                        <w:lang w:val="de-DE"/>
                      </w:rPr>
                    </w:pPr>
                    <w:r w:rsidRPr="00E34643">
                      <w:rPr>
                        <w:lang w:val="de-DE"/>
                      </w:rPr>
                      <w:t>www.knov.nl</w:t>
                    </w:r>
                  </w:p>
                  <w:p w14:paraId="2FDFFFCD" w14:textId="77777777" w:rsidR="001C78FC" w:rsidRPr="00E34643" w:rsidRDefault="00B40776" w:rsidP="00130BE5">
                    <w:pPr>
                      <w:pStyle w:val="zAfzender"/>
                      <w:rPr>
                        <w:lang w:val="de-DE"/>
                      </w:rPr>
                    </w:pPr>
                  </w:p>
                  <w:p w14:paraId="3F651551" w14:textId="77777777" w:rsidR="001C78FC" w:rsidRDefault="00E64A85" w:rsidP="00130BE5">
                    <w:pPr>
                      <w:pStyle w:val="zAfzender"/>
                    </w:pPr>
                    <w:r w:rsidRPr="001C78FC">
                      <w:t>KvK-nummer 40476425</w:t>
                    </w:r>
                  </w:p>
                </w:txbxContent>
              </v:textbox>
              <w10:wrap anchorx="page" anchory="page"/>
            </v:shape>
          </w:pict>
        </mc:Fallback>
      </mc:AlternateContent>
    </w:r>
    <w:r>
      <w:rPr>
        <w:noProof/>
        <w:lang w:val="en-US" w:eastAsia="nl-NL"/>
      </w:rPr>
      <w:drawing>
        <wp:anchor distT="0" distB="0" distL="114300" distR="114300" simplePos="0" relativeHeight="251662336" behindDoc="0" locked="0" layoutInCell="1" allowOverlap="1" wp14:anchorId="30042D6E" wp14:editId="2B4FA908">
          <wp:simplePos x="0" y="0"/>
          <wp:positionH relativeFrom="page">
            <wp:posOffset>5504815</wp:posOffset>
          </wp:positionH>
          <wp:positionV relativeFrom="page">
            <wp:posOffset>525780</wp:posOffset>
          </wp:positionV>
          <wp:extent cx="1303200" cy="583200"/>
          <wp:effectExtent l="0" t="0" r="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5832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61312" behindDoc="0" locked="0" layoutInCell="1" allowOverlap="1" wp14:anchorId="2A146A1B" wp14:editId="6C374B3F">
          <wp:simplePos x="0" y="0"/>
          <wp:positionH relativeFrom="page">
            <wp:posOffset>4050665</wp:posOffset>
          </wp:positionH>
          <wp:positionV relativeFrom="page">
            <wp:posOffset>10225405</wp:posOffset>
          </wp:positionV>
          <wp:extent cx="2768400" cy="100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schrift_briefpapi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8400" cy="100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nl-NL"/>
      </w:rPr>
      <w:drawing>
        <wp:anchor distT="0" distB="0" distL="114300" distR="114300" simplePos="0" relativeHeight="251660288" behindDoc="1" locked="0" layoutInCell="1" allowOverlap="1" wp14:anchorId="204EADFE" wp14:editId="0575B7BA">
          <wp:simplePos x="0" y="0"/>
          <wp:positionH relativeFrom="page">
            <wp:posOffset>-1851396</wp:posOffset>
          </wp:positionH>
          <wp:positionV relativeFrom="page">
            <wp:posOffset>-1904365</wp:posOffset>
          </wp:positionV>
          <wp:extent cx="9083615" cy="9780241"/>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krul_briefpapi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83615" cy="97802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0B04"/>
    <w:multiLevelType w:val="multilevel"/>
    <w:tmpl w:val="7C60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86B97"/>
    <w:multiLevelType w:val="multilevel"/>
    <w:tmpl w:val="098484B6"/>
    <w:lvl w:ilvl="0">
      <w:start w:val="1"/>
      <w:numFmt w:val="bullet"/>
      <w:lvlText w:val=""/>
      <w:lvlJc w:val="left"/>
      <w:pPr>
        <w:ind w:left="170" w:hanging="170"/>
      </w:pPr>
      <w:rPr>
        <w:rFonts w:ascii="Symbol" w:hAnsi="Symbol" w:cs="Times New Roman" w:hint="default"/>
        <w:color w:val="014380"/>
        <w:szCs w:val="16"/>
      </w:rPr>
    </w:lvl>
    <w:lvl w:ilvl="1">
      <w:start w:val="1"/>
      <w:numFmt w:val="none"/>
      <w:lvlText w:val=""/>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2" w15:restartNumberingAfterBreak="0">
    <w:nsid w:val="209944D7"/>
    <w:multiLevelType w:val="hybridMultilevel"/>
    <w:tmpl w:val="7B6A0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0B3535"/>
    <w:multiLevelType w:val="multilevel"/>
    <w:tmpl w:val="AFC6B464"/>
    <w:lvl w:ilvl="0">
      <w:start w:val="1"/>
      <w:numFmt w:val="bullet"/>
      <w:pStyle w:val="OpsommingGeel"/>
      <w:lvlText w:val=""/>
      <w:lvlJc w:val="left"/>
      <w:pPr>
        <w:ind w:left="170" w:hanging="170"/>
      </w:pPr>
      <w:rPr>
        <w:rFonts w:ascii="Symbol" w:hAnsi="Symbol" w:cs="Times New Roman" w:hint="default"/>
        <w:color w:val="FCBF00"/>
        <w:szCs w:val="16"/>
      </w:rPr>
    </w:lvl>
    <w:lvl w:ilvl="1">
      <w:start w:val="1"/>
      <w:numFmt w:val="none"/>
      <w:lvlText w:val="%2"/>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73671784"/>
    <w:multiLevelType w:val="multilevel"/>
    <w:tmpl w:val="098484B6"/>
    <w:lvl w:ilvl="0">
      <w:start w:val="1"/>
      <w:numFmt w:val="bullet"/>
      <w:pStyle w:val="OpsommingBlauw"/>
      <w:lvlText w:val=""/>
      <w:lvlJc w:val="left"/>
      <w:pPr>
        <w:ind w:left="170" w:hanging="170"/>
      </w:pPr>
      <w:rPr>
        <w:rFonts w:ascii="Symbol" w:hAnsi="Symbol" w:cs="Times New Roman" w:hint="default"/>
        <w:color w:val="014380"/>
        <w:szCs w:val="16"/>
      </w:rPr>
    </w:lvl>
    <w:lvl w:ilvl="1">
      <w:start w:val="1"/>
      <w:numFmt w:val="none"/>
      <w:lvlText w:val=""/>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5" w15:restartNumberingAfterBreak="0">
    <w:nsid w:val="7BD727AC"/>
    <w:multiLevelType w:val="multilevel"/>
    <w:tmpl w:val="AFC6B464"/>
    <w:lvl w:ilvl="0">
      <w:start w:val="1"/>
      <w:numFmt w:val="bullet"/>
      <w:lvlText w:val=""/>
      <w:lvlJc w:val="left"/>
      <w:pPr>
        <w:ind w:left="170" w:hanging="170"/>
      </w:pPr>
      <w:rPr>
        <w:rFonts w:ascii="Symbol" w:hAnsi="Symbol" w:cs="Times New Roman" w:hint="default"/>
        <w:color w:val="FCBF00"/>
        <w:szCs w:val="16"/>
      </w:rPr>
    </w:lvl>
    <w:lvl w:ilvl="1">
      <w:start w:val="1"/>
      <w:numFmt w:val="none"/>
      <w:lvlText w:val="%2"/>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6" w15:restartNumberingAfterBreak="0">
    <w:nsid w:val="7DC83226"/>
    <w:multiLevelType w:val="multilevel"/>
    <w:tmpl w:val="1C7049A6"/>
    <w:lvl w:ilvl="0">
      <w:start w:val="1"/>
      <w:numFmt w:val="decimal"/>
      <w:pStyle w:val="Kop1"/>
      <w:lvlText w:val="%1"/>
      <w:lvlJc w:val="left"/>
      <w:pPr>
        <w:ind w:left="851" w:hanging="851"/>
      </w:pPr>
      <w:rPr>
        <w:rFonts w:hint="default"/>
        <w:b/>
        <w:i w:val="0"/>
      </w:rPr>
    </w:lvl>
    <w:lvl w:ilvl="1">
      <w:start w:val="1"/>
      <w:numFmt w:val="decimal"/>
      <w:pStyle w:val="Kop2"/>
      <w:lvlText w:val="%1.%2"/>
      <w:lvlJc w:val="left"/>
      <w:pPr>
        <w:ind w:left="510" w:hanging="510"/>
      </w:pPr>
      <w:rPr>
        <w:rFonts w:hint="default"/>
        <w:b/>
        <w:i w:val="0"/>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1"/>
  </w:num>
  <w:num w:numId="4">
    <w:abstractNumId w:val="6"/>
  </w:num>
  <w:num w:numId="5">
    <w:abstractNumId w:val="6"/>
  </w:num>
  <w:num w:numId="6">
    <w:abstractNumId w:val="6"/>
  </w:num>
  <w:num w:numId="7">
    <w:abstractNumId w:val="6"/>
  </w:num>
  <w:num w:numId="8">
    <w:abstractNumId w:val="6"/>
  </w:num>
  <w:num w:numId="9">
    <w:abstractNumId w:val="5"/>
  </w:num>
  <w:num w:numId="10">
    <w:abstractNumId w:val="1"/>
  </w:num>
  <w:num w:numId="11">
    <w:abstractNumId w:val="6"/>
  </w:num>
  <w:num w:numId="12">
    <w:abstractNumId w:val="6"/>
  </w:num>
  <w:num w:numId="13">
    <w:abstractNumId w:val="6"/>
  </w:num>
  <w:num w:numId="14">
    <w:abstractNumId w:val="6"/>
  </w:num>
  <w:num w:numId="15">
    <w:abstractNumId w:val="6"/>
  </w:num>
  <w:num w:numId="16">
    <w:abstractNumId w:val="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ax" w:val="Fax"/>
    <w:docVar w:name="Naam" w:val="Naam"/>
    <w:docVar w:name="Naam2" w:val="Naam2"/>
    <w:docVar w:name="Organisatie" w:val="Organisatie"/>
    <w:docVar w:name="T.a.v." w:val="T.a.v."/>
    <w:docVar w:name="Tav" w:val="Tav"/>
    <w:docVar w:name="ZFunctie" w:val="ZFunctie"/>
    <w:docVar w:name="ZNaam" w:val="ZNaam"/>
  </w:docVars>
  <w:rsids>
    <w:rsidRoot w:val="00193C62"/>
    <w:rsid w:val="00005073"/>
    <w:rsid w:val="00024E42"/>
    <w:rsid w:val="00056A2F"/>
    <w:rsid w:val="00060CF9"/>
    <w:rsid w:val="00092B70"/>
    <w:rsid w:val="00147C76"/>
    <w:rsid w:val="001648AB"/>
    <w:rsid w:val="00193C62"/>
    <w:rsid w:val="001D64BA"/>
    <w:rsid w:val="002017E4"/>
    <w:rsid w:val="002652F5"/>
    <w:rsid w:val="00265756"/>
    <w:rsid w:val="00272D3C"/>
    <w:rsid w:val="004201D8"/>
    <w:rsid w:val="004540D6"/>
    <w:rsid w:val="00464246"/>
    <w:rsid w:val="00497DAE"/>
    <w:rsid w:val="004E1E99"/>
    <w:rsid w:val="004E3E0D"/>
    <w:rsid w:val="0055157C"/>
    <w:rsid w:val="00552D8A"/>
    <w:rsid w:val="00577418"/>
    <w:rsid w:val="00640D33"/>
    <w:rsid w:val="006D570A"/>
    <w:rsid w:val="0079216A"/>
    <w:rsid w:val="007F2E4F"/>
    <w:rsid w:val="00832059"/>
    <w:rsid w:val="008410A1"/>
    <w:rsid w:val="0085726D"/>
    <w:rsid w:val="00860149"/>
    <w:rsid w:val="008B1D0F"/>
    <w:rsid w:val="008D6641"/>
    <w:rsid w:val="00974FFD"/>
    <w:rsid w:val="0099177A"/>
    <w:rsid w:val="009F17FE"/>
    <w:rsid w:val="00A34BAF"/>
    <w:rsid w:val="00A627CE"/>
    <w:rsid w:val="00A83535"/>
    <w:rsid w:val="00A849CA"/>
    <w:rsid w:val="00B2130B"/>
    <w:rsid w:val="00B9396E"/>
    <w:rsid w:val="00C83435"/>
    <w:rsid w:val="00C937A4"/>
    <w:rsid w:val="00CA14BA"/>
    <w:rsid w:val="00CA7B63"/>
    <w:rsid w:val="00CE40FE"/>
    <w:rsid w:val="00DB3764"/>
    <w:rsid w:val="00E369A4"/>
    <w:rsid w:val="00E64A85"/>
    <w:rsid w:val="00E945B0"/>
    <w:rsid w:val="00EA3FAB"/>
    <w:rsid w:val="00EB2927"/>
    <w:rsid w:val="00F62FB8"/>
    <w:rsid w:val="00FD13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20CA73"/>
  <w15:docId w15:val="{5B5C4479-72D6-44F9-A649-903ECDDC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8"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2130B"/>
    <w:rPr>
      <w:lang w:eastAsia="en-US"/>
    </w:rPr>
  </w:style>
  <w:style w:type="paragraph" w:styleId="Kop1">
    <w:name w:val="heading 1"/>
    <w:aliases w:val="Titel groot"/>
    <w:basedOn w:val="Standaard"/>
    <w:next w:val="Standaard"/>
    <w:link w:val="Kop1Char"/>
    <w:uiPriority w:val="9"/>
    <w:qFormat/>
    <w:rsid w:val="004540D6"/>
    <w:pPr>
      <w:keepNext/>
      <w:keepLines/>
      <w:numPr>
        <w:numId w:val="15"/>
      </w:numPr>
      <w:spacing w:after="0" w:line="260" w:lineRule="atLeast"/>
      <w:outlineLvl w:val="0"/>
    </w:pPr>
    <w:rPr>
      <w:rFonts w:eastAsiaTheme="majorEastAsia" w:cstheme="majorBidi"/>
      <w:b/>
      <w:bCs/>
      <w:color w:val="014380"/>
      <w:sz w:val="60"/>
      <w:szCs w:val="28"/>
    </w:rPr>
  </w:style>
  <w:style w:type="paragraph" w:styleId="Kop2">
    <w:name w:val="heading 2"/>
    <w:aliases w:val="Titel klein"/>
    <w:basedOn w:val="Standaard"/>
    <w:next w:val="Standaard"/>
    <w:link w:val="Kop2Char"/>
    <w:uiPriority w:val="8"/>
    <w:unhideWhenUsed/>
    <w:qFormat/>
    <w:rsid w:val="004540D6"/>
    <w:pPr>
      <w:keepNext/>
      <w:keepLines/>
      <w:numPr>
        <w:ilvl w:val="1"/>
        <w:numId w:val="15"/>
      </w:numPr>
      <w:spacing w:after="0" w:line="260" w:lineRule="atLeast"/>
      <w:outlineLvl w:val="1"/>
    </w:pPr>
    <w:rPr>
      <w:rFonts w:eastAsiaTheme="majorEastAsia" w:cstheme="majorBidi"/>
      <w:b/>
      <w:bCs/>
      <w:color w:val="014380"/>
      <w:sz w:val="34"/>
      <w:szCs w:val="26"/>
    </w:rPr>
  </w:style>
  <w:style w:type="paragraph" w:styleId="Kop3">
    <w:name w:val="heading 3"/>
    <w:basedOn w:val="Standaard"/>
    <w:next w:val="Standaard"/>
    <w:link w:val="Kop3Char"/>
    <w:uiPriority w:val="9"/>
    <w:unhideWhenUsed/>
    <w:qFormat/>
    <w:rsid w:val="004540D6"/>
    <w:pPr>
      <w:keepNext/>
      <w:keepLines/>
      <w:numPr>
        <w:ilvl w:val="2"/>
        <w:numId w:val="15"/>
      </w:numPr>
      <w:spacing w:after="0" w:line="260" w:lineRule="atLeast"/>
      <w:outlineLvl w:val="2"/>
    </w:pPr>
    <w:rPr>
      <w:rFonts w:eastAsiaTheme="majorEastAsia" w:cstheme="majorBidi"/>
      <w:b/>
      <w:bCs/>
      <w:color w:val="014380"/>
      <w:sz w:val="20"/>
    </w:rPr>
  </w:style>
  <w:style w:type="paragraph" w:styleId="Kop4">
    <w:name w:val="heading 4"/>
    <w:basedOn w:val="Standaard"/>
    <w:next w:val="Standaard"/>
    <w:link w:val="Kop4Char"/>
    <w:uiPriority w:val="9"/>
    <w:unhideWhenUsed/>
    <w:qFormat/>
    <w:rsid w:val="004540D6"/>
    <w:pPr>
      <w:keepNext/>
      <w:keepLines/>
      <w:numPr>
        <w:ilvl w:val="3"/>
        <w:numId w:val="15"/>
      </w:numPr>
      <w:spacing w:after="0" w:line="260" w:lineRule="atLeast"/>
      <w:outlineLvl w:val="3"/>
    </w:pPr>
    <w:rPr>
      <w:rFonts w:eastAsiaTheme="majorEastAsia" w:cstheme="majorBidi"/>
      <w:b/>
      <w:bCs/>
      <w:iCs/>
      <w:color w:val="014380"/>
      <w:sz w:val="20"/>
    </w:rPr>
  </w:style>
  <w:style w:type="paragraph" w:styleId="Kop5">
    <w:name w:val="heading 5"/>
    <w:basedOn w:val="Standaard"/>
    <w:next w:val="Standaard"/>
    <w:link w:val="Kop5Char"/>
    <w:uiPriority w:val="9"/>
    <w:unhideWhenUsed/>
    <w:qFormat/>
    <w:rsid w:val="004540D6"/>
    <w:pPr>
      <w:keepNext/>
      <w:keepLines/>
      <w:numPr>
        <w:ilvl w:val="4"/>
        <w:numId w:val="15"/>
      </w:numPr>
      <w:spacing w:after="0" w:line="260" w:lineRule="atLeast"/>
      <w:outlineLvl w:val="4"/>
    </w:pPr>
    <w:rPr>
      <w:rFonts w:eastAsiaTheme="majorEastAsia" w:cstheme="majorBidi"/>
      <w:b/>
      <w:color w:val="01438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unhideWhenUsed/>
    <w:qFormat/>
    <w:rsid w:val="00B2130B"/>
    <w:pPr>
      <w:tabs>
        <w:tab w:val="center" w:pos="4536"/>
        <w:tab w:val="right" w:pos="9072"/>
      </w:tabs>
      <w:spacing w:after="0" w:line="240" w:lineRule="auto"/>
    </w:pPr>
    <w:rPr>
      <w:color w:val="014380"/>
      <w:sz w:val="16"/>
    </w:rPr>
  </w:style>
  <w:style w:type="table" w:styleId="Tabelraster">
    <w:name w:val="Table Grid"/>
    <w:basedOn w:val="Standaardtabel"/>
    <w:uiPriority w:val="59"/>
    <w:rsid w:val="00EA3FAB"/>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2130B"/>
    <w:rPr>
      <w:color w:val="000000" w:themeColor="hyperlink"/>
      <w:u w:val="single"/>
    </w:rPr>
  </w:style>
  <w:style w:type="character" w:styleId="Tekstvantijdelijkeaanduiding">
    <w:name w:val="Placeholder Text"/>
    <w:uiPriority w:val="99"/>
    <w:semiHidden/>
    <w:rsid w:val="00A34BAF"/>
    <w:rPr>
      <w:color w:val="808080"/>
    </w:rPr>
  </w:style>
  <w:style w:type="paragraph" w:styleId="Ballontekst">
    <w:name w:val="Balloon Text"/>
    <w:basedOn w:val="Standaard"/>
    <w:link w:val="BallontekstChar"/>
    <w:rsid w:val="001648AB"/>
    <w:pPr>
      <w:spacing w:line="240" w:lineRule="auto"/>
    </w:pPr>
    <w:rPr>
      <w:rFonts w:ascii="Tahoma" w:hAnsi="Tahoma" w:cs="Tahoma"/>
      <w:sz w:val="16"/>
      <w:szCs w:val="16"/>
    </w:rPr>
  </w:style>
  <w:style w:type="character" w:customStyle="1" w:styleId="BallontekstChar">
    <w:name w:val="Ballontekst Char"/>
    <w:link w:val="Ballontekst"/>
    <w:rsid w:val="001648AB"/>
    <w:rPr>
      <w:rFonts w:ascii="Tahoma" w:hAnsi="Tahoma" w:cs="Tahoma"/>
      <w:sz w:val="16"/>
      <w:szCs w:val="16"/>
    </w:rPr>
  </w:style>
  <w:style w:type="table" w:customStyle="1" w:styleId="Tabelraster1">
    <w:name w:val="Tabelraster1"/>
    <w:basedOn w:val="Standaardtabel"/>
    <w:next w:val="Tabelraster"/>
    <w:uiPriority w:val="59"/>
    <w:rsid w:val="00DB37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79216A"/>
    <w:pPr>
      <w:ind w:left="720"/>
      <w:contextualSpacing/>
    </w:pPr>
  </w:style>
  <w:style w:type="character" w:customStyle="1" w:styleId="KoptekstChar">
    <w:name w:val="Koptekst Char"/>
    <w:basedOn w:val="Standaardalinea-lettertype"/>
    <w:link w:val="Koptekst"/>
    <w:uiPriority w:val="99"/>
    <w:rsid w:val="00E64A85"/>
    <w:rPr>
      <w:rFonts w:ascii="Garamond" w:hAnsi="Garamond"/>
      <w:sz w:val="22"/>
      <w:szCs w:val="24"/>
    </w:rPr>
  </w:style>
  <w:style w:type="character" w:customStyle="1" w:styleId="VoettekstChar">
    <w:name w:val="Voettekst Char"/>
    <w:basedOn w:val="Standaardalinea-lettertype"/>
    <w:link w:val="Voettekst"/>
    <w:uiPriority w:val="99"/>
    <w:rsid w:val="00B2130B"/>
    <w:rPr>
      <w:color w:val="014380"/>
      <w:sz w:val="16"/>
      <w:lang w:eastAsia="en-US"/>
    </w:rPr>
  </w:style>
  <w:style w:type="paragraph" w:customStyle="1" w:styleId="zAfzender">
    <w:name w:val="zAfzender"/>
    <w:basedOn w:val="Standaard"/>
    <w:rsid w:val="00E64A85"/>
    <w:pPr>
      <w:spacing w:line="240" w:lineRule="exact"/>
    </w:pPr>
    <w:rPr>
      <w:sz w:val="16"/>
    </w:rPr>
  </w:style>
  <w:style w:type="paragraph" w:customStyle="1" w:styleId="Piepklein">
    <w:name w:val="Piepklein"/>
    <w:basedOn w:val="Standaard"/>
    <w:rsid w:val="00E64A85"/>
    <w:pPr>
      <w:spacing w:line="20" w:lineRule="exact"/>
    </w:pPr>
    <w:rPr>
      <w:sz w:val="19"/>
    </w:rPr>
  </w:style>
  <w:style w:type="paragraph" w:customStyle="1" w:styleId="zDocumentnaam">
    <w:name w:val="zDocumentnaam"/>
    <w:basedOn w:val="Koptekst"/>
    <w:rsid w:val="00E64A85"/>
    <w:pPr>
      <w:spacing w:line="240" w:lineRule="auto"/>
    </w:pPr>
    <w:rPr>
      <w:b/>
      <w:bCs/>
      <w:sz w:val="34"/>
      <w:szCs w:val="34"/>
    </w:rPr>
  </w:style>
  <w:style w:type="paragraph" w:customStyle="1" w:styleId="Inleiding">
    <w:name w:val="Inleiding"/>
    <w:basedOn w:val="Standaard"/>
    <w:next w:val="Standaard"/>
    <w:qFormat/>
    <w:rsid w:val="00B2130B"/>
    <w:pPr>
      <w:spacing w:after="0" w:line="260" w:lineRule="atLeast"/>
    </w:pPr>
    <w:rPr>
      <w:b/>
      <w:color w:val="014380"/>
    </w:rPr>
  </w:style>
  <w:style w:type="paragraph" w:customStyle="1" w:styleId="Tussenkop">
    <w:name w:val="Tussenkop"/>
    <w:basedOn w:val="Standaard"/>
    <w:next w:val="Standaard"/>
    <w:qFormat/>
    <w:rsid w:val="00B2130B"/>
    <w:pPr>
      <w:spacing w:after="0" w:line="260" w:lineRule="atLeast"/>
    </w:pPr>
    <w:rPr>
      <w:b/>
      <w:color w:val="FCBF00"/>
      <w:sz w:val="28"/>
    </w:rPr>
  </w:style>
  <w:style w:type="paragraph" w:customStyle="1" w:styleId="Onderkop">
    <w:name w:val="Onderkop"/>
    <w:basedOn w:val="Standaard"/>
    <w:next w:val="Standaard"/>
    <w:qFormat/>
    <w:rsid w:val="00B2130B"/>
    <w:pPr>
      <w:spacing w:after="0" w:line="260" w:lineRule="atLeast"/>
    </w:pPr>
    <w:rPr>
      <w:b/>
      <w:color w:val="014380"/>
      <w:sz w:val="24"/>
    </w:rPr>
  </w:style>
  <w:style w:type="paragraph" w:customStyle="1" w:styleId="Subkopje">
    <w:name w:val="Subkopje"/>
    <w:basedOn w:val="Standaard"/>
    <w:qFormat/>
    <w:rsid w:val="00B2130B"/>
    <w:pPr>
      <w:spacing w:after="0" w:line="260" w:lineRule="atLeast"/>
    </w:pPr>
    <w:rPr>
      <w:b/>
      <w:color w:val="014380"/>
    </w:rPr>
  </w:style>
  <w:style w:type="paragraph" w:customStyle="1" w:styleId="Kaderkop">
    <w:name w:val="Kaderkop"/>
    <w:basedOn w:val="Standaard"/>
    <w:next w:val="Standaard"/>
    <w:qFormat/>
    <w:rsid w:val="00B2130B"/>
    <w:pPr>
      <w:spacing w:after="40" w:line="260" w:lineRule="atLeast"/>
    </w:pPr>
    <w:rPr>
      <w:b/>
      <w:i/>
      <w:color w:val="014380"/>
      <w:sz w:val="24"/>
    </w:rPr>
  </w:style>
  <w:style w:type="paragraph" w:customStyle="1" w:styleId="Kadertekst">
    <w:name w:val="Kadertekst"/>
    <w:basedOn w:val="Standaard"/>
    <w:qFormat/>
    <w:rsid w:val="00B2130B"/>
    <w:pPr>
      <w:spacing w:after="0" w:line="260" w:lineRule="atLeast"/>
    </w:pPr>
    <w:rPr>
      <w:i/>
      <w:sz w:val="20"/>
    </w:rPr>
  </w:style>
  <w:style w:type="paragraph" w:customStyle="1" w:styleId="OpsommingGeel">
    <w:name w:val="OpsommingGeel"/>
    <w:basedOn w:val="Standaard"/>
    <w:qFormat/>
    <w:rsid w:val="00B2130B"/>
    <w:pPr>
      <w:numPr>
        <w:numId w:val="17"/>
      </w:numPr>
      <w:spacing w:after="0" w:line="260" w:lineRule="atLeast"/>
    </w:pPr>
    <w:rPr>
      <w:sz w:val="20"/>
    </w:rPr>
  </w:style>
  <w:style w:type="paragraph" w:customStyle="1" w:styleId="OpsommingBlauw">
    <w:name w:val="OpsommingBlauw"/>
    <w:basedOn w:val="Standaard"/>
    <w:qFormat/>
    <w:rsid w:val="00B2130B"/>
    <w:pPr>
      <w:numPr>
        <w:numId w:val="16"/>
      </w:numPr>
      <w:spacing w:after="0" w:line="260" w:lineRule="atLeast"/>
    </w:pPr>
    <w:rPr>
      <w:sz w:val="20"/>
    </w:rPr>
  </w:style>
  <w:style w:type="paragraph" w:customStyle="1" w:styleId="Woordvooraftitel">
    <w:name w:val="Woord vooraf titel"/>
    <w:basedOn w:val="Standaard"/>
    <w:qFormat/>
    <w:rsid w:val="00B2130B"/>
    <w:pPr>
      <w:spacing w:after="0" w:line="260" w:lineRule="atLeast"/>
    </w:pPr>
    <w:rPr>
      <w:b/>
      <w:color w:val="014380" w:themeColor="text2"/>
      <w:sz w:val="60"/>
    </w:rPr>
  </w:style>
  <w:style w:type="paragraph" w:customStyle="1" w:styleId="Woordvooraftekst">
    <w:name w:val="Woord vooraf tekst"/>
    <w:basedOn w:val="Standaard"/>
    <w:qFormat/>
    <w:rsid w:val="00B2130B"/>
    <w:pPr>
      <w:spacing w:after="0" w:line="260" w:lineRule="atLeast"/>
    </w:pPr>
    <w:rPr>
      <w:color w:val="014380" w:themeColor="text2"/>
      <w:sz w:val="20"/>
    </w:rPr>
  </w:style>
  <w:style w:type="character" w:customStyle="1" w:styleId="Kop1Char">
    <w:name w:val="Kop 1 Char"/>
    <w:aliases w:val="Titel groot Char"/>
    <w:basedOn w:val="Standaardalinea-lettertype"/>
    <w:link w:val="Kop1"/>
    <w:uiPriority w:val="8"/>
    <w:rsid w:val="004540D6"/>
    <w:rPr>
      <w:rFonts w:eastAsiaTheme="majorEastAsia" w:cstheme="majorBidi"/>
      <w:b/>
      <w:bCs/>
      <w:color w:val="014380"/>
      <w:sz w:val="60"/>
      <w:szCs w:val="28"/>
      <w:lang w:eastAsia="en-US"/>
    </w:rPr>
  </w:style>
  <w:style w:type="character" w:customStyle="1" w:styleId="Kop2Char">
    <w:name w:val="Kop 2 Char"/>
    <w:aliases w:val="Titel klein Char"/>
    <w:basedOn w:val="Standaardalinea-lettertype"/>
    <w:link w:val="Kop2"/>
    <w:uiPriority w:val="8"/>
    <w:rsid w:val="004540D6"/>
    <w:rPr>
      <w:rFonts w:eastAsiaTheme="majorEastAsia" w:cstheme="majorBidi"/>
      <w:b/>
      <w:bCs/>
      <w:color w:val="014380"/>
      <w:sz w:val="34"/>
      <w:szCs w:val="26"/>
      <w:lang w:eastAsia="en-US"/>
    </w:rPr>
  </w:style>
  <w:style w:type="character" w:customStyle="1" w:styleId="Kop3Char">
    <w:name w:val="Kop 3 Char"/>
    <w:basedOn w:val="Standaardalinea-lettertype"/>
    <w:link w:val="Kop3"/>
    <w:uiPriority w:val="9"/>
    <w:rsid w:val="004540D6"/>
    <w:rPr>
      <w:rFonts w:eastAsiaTheme="majorEastAsia" w:cstheme="majorBidi"/>
      <w:b/>
      <w:bCs/>
      <w:color w:val="014380"/>
      <w:sz w:val="20"/>
      <w:lang w:eastAsia="en-US"/>
    </w:rPr>
  </w:style>
  <w:style w:type="character" w:customStyle="1" w:styleId="Kop4Char">
    <w:name w:val="Kop 4 Char"/>
    <w:basedOn w:val="Standaardalinea-lettertype"/>
    <w:link w:val="Kop4"/>
    <w:uiPriority w:val="9"/>
    <w:rsid w:val="004540D6"/>
    <w:rPr>
      <w:rFonts w:eastAsiaTheme="majorEastAsia" w:cstheme="majorBidi"/>
      <w:b/>
      <w:bCs/>
      <w:iCs/>
      <w:color w:val="014380"/>
      <w:sz w:val="20"/>
      <w:lang w:eastAsia="en-US"/>
    </w:rPr>
  </w:style>
  <w:style w:type="character" w:customStyle="1" w:styleId="Kop5Char">
    <w:name w:val="Kop 5 Char"/>
    <w:basedOn w:val="Standaardalinea-lettertype"/>
    <w:link w:val="Kop5"/>
    <w:uiPriority w:val="9"/>
    <w:rsid w:val="004540D6"/>
    <w:rPr>
      <w:rFonts w:eastAsiaTheme="majorEastAsia" w:cstheme="majorBidi"/>
      <w:b/>
      <w:color w:val="014380"/>
      <w:sz w:val="20"/>
      <w:lang w:eastAsia="en-US"/>
    </w:rPr>
  </w:style>
  <w:style w:type="paragraph" w:styleId="Voetnoottekst">
    <w:name w:val="footnote text"/>
    <w:basedOn w:val="Standaard"/>
    <w:link w:val="VoetnoottekstChar"/>
    <w:uiPriority w:val="99"/>
    <w:qFormat/>
    <w:rsid w:val="00B2130B"/>
    <w:pPr>
      <w:spacing w:after="0" w:line="240" w:lineRule="auto"/>
    </w:pPr>
    <w:rPr>
      <w:color w:val="363636" w:themeColor="accent5"/>
      <w:sz w:val="20"/>
      <w:szCs w:val="20"/>
    </w:rPr>
  </w:style>
  <w:style w:type="character" w:customStyle="1" w:styleId="VoetnoottekstChar">
    <w:name w:val="Voetnoottekst Char"/>
    <w:basedOn w:val="Standaardalinea-lettertype"/>
    <w:link w:val="Voetnoottekst"/>
    <w:uiPriority w:val="99"/>
    <w:rsid w:val="00B2130B"/>
    <w:rPr>
      <w:color w:val="363636" w:themeColor="accent5"/>
      <w:sz w:val="20"/>
      <w:szCs w:val="20"/>
      <w:lang w:eastAsia="en-US"/>
    </w:rPr>
  </w:style>
  <w:style w:type="paragraph" w:styleId="Normaalweb">
    <w:name w:val="Normal (Web)"/>
    <w:basedOn w:val="Standaard"/>
    <w:uiPriority w:val="99"/>
    <w:semiHidden/>
    <w:unhideWhenUsed/>
    <w:rsid w:val="00193C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93C62"/>
    <w:rPr>
      <w:b/>
      <w:bCs/>
    </w:rPr>
  </w:style>
  <w:style w:type="character" w:styleId="Nadruk">
    <w:name w:val="Emphasis"/>
    <w:basedOn w:val="Standaardalinea-lettertype"/>
    <w:uiPriority w:val="20"/>
    <w:qFormat/>
    <w:rsid w:val="00193C62"/>
    <w:rPr>
      <w:i/>
      <w:iCs/>
    </w:rPr>
  </w:style>
  <w:style w:type="character" w:customStyle="1" w:styleId="Onopgelostemelding1">
    <w:name w:val="Onopgeloste melding1"/>
    <w:basedOn w:val="Standaardalinea-lettertype"/>
    <w:uiPriority w:val="99"/>
    <w:semiHidden/>
    <w:unhideWhenUsed/>
    <w:rsid w:val="00C937A4"/>
    <w:rPr>
      <w:color w:val="808080"/>
      <w:shd w:val="clear" w:color="auto" w:fill="E6E6E6"/>
    </w:rPr>
  </w:style>
  <w:style w:type="paragraph" w:customStyle="1" w:styleId="xmsonormal">
    <w:name w:val="x_msonormal"/>
    <w:basedOn w:val="Standaard"/>
    <w:rsid w:val="00640D33"/>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3658">
      <w:bodyDiv w:val="1"/>
      <w:marLeft w:val="0"/>
      <w:marRight w:val="0"/>
      <w:marTop w:val="0"/>
      <w:marBottom w:val="0"/>
      <w:divBdr>
        <w:top w:val="none" w:sz="0" w:space="0" w:color="auto"/>
        <w:left w:val="none" w:sz="0" w:space="0" w:color="auto"/>
        <w:bottom w:val="none" w:sz="0" w:space="0" w:color="auto"/>
        <w:right w:val="none" w:sz="0" w:space="0" w:color="auto"/>
      </w:divBdr>
    </w:div>
    <w:div w:id="1069234374">
      <w:bodyDiv w:val="1"/>
      <w:marLeft w:val="0"/>
      <w:marRight w:val="0"/>
      <w:marTop w:val="0"/>
      <w:marBottom w:val="0"/>
      <w:divBdr>
        <w:top w:val="none" w:sz="0" w:space="0" w:color="auto"/>
        <w:left w:val="none" w:sz="0" w:space="0" w:color="auto"/>
        <w:bottom w:val="none" w:sz="0" w:space="0" w:color="auto"/>
        <w:right w:val="none" w:sz="0" w:space="0" w:color="auto"/>
      </w:divBdr>
    </w:div>
    <w:div w:id="19894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lkhoven@knov.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NOV">
      <a:dk1>
        <a:sysClr val="windowText" lastClr="000000"/>
      </a:dk1>
      <a:lt1>
        <a:sysClr val="window" lastClr="FFFFFF"/>
      </a:lt1>
      <a:dk2>
        <a:srgbClr val="014380"/>
      </a:dk2>
      <a:lt2>
        <a:srgbClr val="C3E6ED"/>
      </a:lt2>
      <a:accent1>
        <a:srgbClr val="014380"/>
      </a:accent1>
      <a:accent2>
        <a:srgbClr val="FCBF00"/>
      </a:accent2>
      <a:accent3>
        <a:srgbClr val="C3E6ED"/>
      </a:accent3>
      <a:accent4>
        <a:srgbClr val="6C6F70"/>
      </a:accent4>
      <a:accent5>
        <a:srgbClr val="363636"/>
      </a:accent5>
      <a:accent6>
        <a:srgbClr val="FFFFFF"/>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8AA9-1308-4520-8AC9-626BA65A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441CB202</Template>
  <TotalTime>1</TotalTime>
  <Pages>2</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Naam</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Eveline Kalkhoven-Woudenberg</dc:creator>
  <cp:keywords/>
  <dc:description/>
  <cp:lastModifiedBy>Eveline Kalkhoven-Woudenberg</cp:lastModifiedBy>
  <cp:revision>2</cp:revision>
  <cp:lastPrinted>2015-07-09T13:19:00Z</cp:lastPrinted>
  <dcterms:created xsi:type="dcterms:W3CDTF">2019-01-18T14:40:00Z</dcterms:created>
  <dcterms:modified xsi:type="dcterms:W3CDTF">2019-01-18T14:40:00Z</dcterms:modified>
</cp:coreProperties>
</file>